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FA189C" w:rsidRPr="00FA189C">
              <w:rPr>
                <w:sz w:val="16"/>
                <w:szCs w:val="16"/>
              </w:rPr>
              <w:t>«</w:t>
            </w:r>
            <w:r w:rsidR="002D3C09" w:rsidRPr="002D3C09">
              <w:rPr>
                <w:sz w:val="16"/>
                <w:szCs w:val="16"/>
              </w:rPr>
              <w:t>Коррекционные технологии в дошкольном образовании детей с ОВЗ</w:t>
            </w:r>
            <w:r w:rsidR="00FA189C" w:rsidRPr="00FA189C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D3C09">
              <w:rPr>
                <w:sz w:val="16"/>
                <w:szCs w:val="16"/>
              </w:rPr>
              <w:t>20</w:t>
            </w:r>
            <w:r w:rsidR="00FA189C">
              <w:rPr>
                <w:sz w:val="16"/>
                <w:szCs w:val="16"/>
              </w:rPr>
              <w:t xml:space="preserve"> сентября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D3C09">
              <w:rPr>
                <w:sz w:val="16"/>
                <w:szCs w:val="16"/>
              </w:rPr>
              <w:t>30</w:t>
            </w:r>
            <w:r w:rsidR="00FA189C">
              <w:rPr>
                <w:sz w:val="16"/>
                <w:szCs w:val="16"/>
              </w:rPr>
              <w:t xml:space="preserve"> 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A083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A189C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A189C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</w:t>
            </w:r>
            <w:r w:rsidR="00FA189C">
              <w:rPr>
                <w:sz w:val="16"/>
                <w:szCs w:val="16"/>
              </w:rPr>
              <w:t xml:space="preserve">лючая сбор, </w:t>
            </w:r>
            <w:r w:rsidRPr="00151B74">
              <w:rPr>
                <w:sz w:val="16"/>
                <w:szCs w:val="16"/>
              </w:rPr>
              <w:t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</w:t>
            </w:r>
            <w:r w:rsidR="006A083E">
              <w:rPr>
                <w:sz w:val="16"/>
                <w:szCs w:val="16"/>
              </w:rPr>
              <w:t>20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6A083E">
              <w:rPr>
                <w:sz w:val="16"/>
                <w:szCs w:val="16"/>
              </w:rPr>
              <w:t>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ED" w:rsidRDefault="00FC14ED" w:rsidP="00B85FB6">
      <w:pPr>
        <w:spacing w:after="0"/>
      </w:pPr>
      <w:r>
        <w:separator/>
      </w:r>
    </w:p>
  </w:endnote>
  <w:endnote w:type="continuationSeparator" w:id="0">
    <w:p w:rsidR="00FC14ED" w:rsidRDefault="00FC14E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ED" w:rsidRDefault="00FC14ED" w:rsidP="00B85FB6">
      <w:pPr>
        <w:spacing w:after="0"/>
      </w:pPr>
      <w:r>
        <w:separator/>
      </w:r>
    </w:p>
  </w:footnote>
  <w:footnote w:type="continuationSeparator" w:id="0">
    <w:p w:rsidR="00FC14ED" w:rsidRDefault="00FC14E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2D3C0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A083E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A189C"/>
    <w:rsid w:val="00FC14ED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21A1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20</cp:revision>
  <cp:lastPrinted>2022-06-15T12:37:00Z</cp:lastPrinted>
  <dcterms:created xsi:type="dcterms:W3CDTF">2021-02-19T12:56:00Z</dcterms:created>
  <dcterms:modified xsi:type="dcterms:W3CDTF">2022-09-09T06:05:00Z</dcterms:modified>
</cp:coreProperties>
</file>