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6" w:type="dxa"/>
        <w:tblLayout w:type="fixed"/>
        <w:tblLook w:val="04A0" w:firstRow="1" w:lastRow="0" w:firstColumn="1" w:lastColumn="0" w:noHBand="0" w:noVBand="1"/>
      </w:tblPr>
      <w:tblGrid>
        <w:gridCol w:w="9606"/>
      </w:tblGrid>
      <w:tr w:rsidR="0002452C" w:rsidRPr="00503AB9" w14:paraId="038DD008" w14:textId="77777777" w:rsidTr="003F25BF">
        <w:tc>
          <w:tcPr>
            <w:tcW w:w="9606" w:type="dxa"/>
            <w:shd w:val="clear" w:color="auto" w:fill="auto"/>
          </w:tcPr>
          <w:p w14:paraId="0D78FA7F" w14:textId="55EE7D33" w:rsidR="0002452C" w:rsidRPr="00BC0A95" w:rsidRDefault="003F25BF" w:rsidP="00EE44A7">
            <w:pPr>
              <w:jc w:val="center"/>
              <w:rPr>
                <w:b/>
                <w:bCs/>
                <w:sz w:val="24"/>
                <w:szCs w:val="24"/>
              </w:rPr>
            </w:pPr>
            <w:r>
              <w:rPr>
                <w:b/>
                <w:bCs/>
                <w:sz w:val="24"/>
                <w:szCs w:val="24"/>
              </w:rPr>
              <w:t>К</w:t>
            </w:r>
            <w:r w:rsidR="0002452C" w:rsidRPr="00BC0A95">
              <w:rPr>
                <w:b/>
                <w:bCs/>
                <w:sz w:val="24"/>
                <w:szCs w:val="24"/>
              </w:rPr>
              <w:t xml:space="preserve">онтракт                       </w:t>
            </w:r>
          </w:p>
          <w:p w14:paraId="752E93FA" w14:textId="77777777" w:rsidR="0002452C" w:rsidRPr="00BC0A95" w:rsidRDefault="0002452C" w:rsidP="00EE44A7">
            <w:pPr>
              <w:jc w:val="center"/>
              <w:rPr>
                <w:b/>
                <w:bCs/>
                <w:sz w:val="24"/>
                <w:szCs w:val="24"/>
              </w:rPr>
            </w:pPr>
            <w:r w:rsidRPr="00BC0A95">
              <w:rPr>
                <w:b/>
                <w:bCs/>
                <w:sz w:val="24"/>
                <w:szCs w:val="24"/>
              </w:rPr>
              <w:t xml:space="preserve">об оказании платных образовательных услуг на обучение по дополнительным профессиональным программам повышения квалификации </w:t>
            </w:r>
          </w:p>
          <w:p w14:paraId="16EFE6B8" w14:textId="77777777" w:rsidR="0002452C" w:rsidRPr="00BC0A95" w:rsidRDefault="0002452C" w:rsidP="00EE44A7">
            <w:pPr>
              <w:jc w:val="both"/>
              <w:rPr>
                <w:sz w:val="24"/>
                <w:szCs w:val="24"/>
              </w:rPr>
            </w:pPr>
          </w:p>
          <w:p w14:paraId="0C72CEEE" w14:textId="75969C83" w:rsidR="0002452C" w:rsidRPr="00BC0A95" w:rsidRDefault="0002452C" w:rsidP="00EE44A7">
            <w:pPr>
              <w:jc w:val="both"/>
              <w:rPr>
                <w:sz w:val="24"/>
                <w:szCs w:val="24"/>
              </w:rPr>
            </w:pPr>
            <w:r w:rsidRPr="00BC0A95">
              <w:rPr>
                <w:sz w:val="24"/>
                <w:szCs w:val="24"/>
              </w:rPr>
              <w:t>г. Кр</w:t>
            </w:r>
            <w:r w:rsidR="00BC0A95" w:rsidRPr="00BC0A95">
              <w:rPr>
                <w:sz w:val="24"/>
                <w:szCs w:val="24"/>
              </w:rPr>
              <w:t>аснодар</w:t>
            </w:r>
            <w:r w:rsidRPr="00BC0A95">
              <w:rPr>
                <w:sz w:val="24"/>
                <w:szCs w:val="24"/>
              </w:rPr>
              <w:tab/>
            </w:r>
            <w:r w:rsidRPr="00BC0A95">
              <w:rPr>
                <w:sz w:val="24"/>
                <w:szCs w:val="24"/>
              </w:rPr>
              <w:tab/>
            </w:r>
            <w:r w:rsidRPr="00BC0A95">
              <w:rPr>
                <w:sz w:val="24"/>
                <w:szCs w:val="24"/>
              </w:rPr>
              <w:tab/>
            </w:r>
            <w:r w:rsidRPr="00BC0A95">
              <w:rPr>
                <w:sz w:val="24"/>
                <w:szCs w:val="24"/>
              </w:rPr>
              <w:tab/>
            </w:r>
            <w:r w:rsidRPr="00BC0A95">
              <w:rPr>
                <w:sz w:val="24"/>
                <w:szCs w:val="24"/>
              </w:rPr>
              <w:tab/>
            </w:r>
            <w:r w:rsidRPr="00BC0A95">
              <w:rPr>
                <w:sz w:val="24"/>
                <w:szCs w:val="24"/>
              </w:rPr>
              <w:tab/>
              <w:t xml:space="preserve">                 </w:t>
            </w:r>
            <w:r w:rsidRPr="00BC0A95">
              <w:rPr>
                <w:sz w:val="24"/>
                <w:szCs w:val="24"/>
              </w:rPr>
              <w:tab/>
            </w:r>
            <w:r w:rsidRPr="00BC0A95">
              <w:rPr>
                <w:sz w:val="24"/>
                <w:szCs w:val="24"/>
              </w:rPr>
              <w:tab/>
              <w:t>«</w:t>
            </w:r>
            <w:r w:rsidR="00CD5603">
              <w:rPr>
                <w:sz w:val="24"/>
                <w:szCs w:val="24"/>
              </w:rPr>
              <w:t>30</w:t>
            </w:r>
            <w:r w:rsidRPr="00BC0A95">
              <w:rPr>
                <w:sz w:val="24"/>
                <w:szCs w:val="24"/>
              </w:rPr>
              <w:t xml:space="preserve">» </w:t>
            </w:r>
            <w:r w:rsidR="00443455">
              <w:rPr>
                <w:sz w:val="24"/>
                <w:szCs w:val="24"/>
              </w:rPr>
              <w:t xml:space="preserve">мая </w:t>
            </w:r>
            <w:r w:rsidR="00443455" w:rsidRPr="00BC0A95">
              <w:rPr>
                <w:sz w:val="24"/>
                <w:szCs w:val="24"/>
              </w:rPr>
              <w:t>2023</w:t>
            </w:r>
            <w:r w:rsidRPr="00BC0A95">
              <w:rPr>
                <w:sz w:val="24"/>
                <w:szCs w:val="24"/>
              </w:rPr>
              <w:t xml:space="preserve"> г.</w:t>
            </w:r>
          </w:p>
          <w:p w14:paraId="2B7928C6" w14:textId="77777777" w:rsidR="0002452C" w:rsidRPr="00BC0A95" w:rsidRDefault="0002452C" w:rsidP="00EE44A7">
            <w:pPr>
              <w:ind w:firstLine="540"/>
              <w:jc w:val="both"/>
              <w:rPr>
                <w:b/>
                <w:color w:val="000000"/>
                <w:spacing w:val="1"/>
                <w:sz w:val="24"/>
                <w:szCs w:val="24"/>
              </w:rPr>
            </w:pPr>
          </w:p>
          <w:p w14:paraId="05E51B1C" w14:textId="364F9D8A" w:rsidR="008B39F6" w:rsidRPr="003F25BF" w:rsidRDefault="0002452C" w:rsidP="00EE44A7">
            <w:pPr>
              <w:jc w:val="both"/>
              <w:rPr>
                <w:color w:val="1D1B11"/>
                <w:sz w:val="24"/>
                <w:szCs w:val="24"/>
              </w:rPr>
            </w:pPr>
            <w:r w:rsidRPr="003F25BF">
              <w:rPr>
                <w:b/>
                <w:color w:val="1D1B11"/>
                <w:sz w:val="24"/>
                <w:szCs w:val="24"/>
              </w:rPr>
              <w:t>Государственное бюджетное образовательное учреждение дополнительного профессионального образования «Институт развития образования» Краснодарского края (ГБОУ ИРО Краснодарского края)</w:t>
            </w:r>
            <w:r w:rsidRPr="003F25BF">
              <w:rPr>
                <w:color w:val="1D1B11"/>
                <w:sz w:val="24"/>
                <w:szCs w:val="24"/>
              </w:rPr>
              <w:t xml:space="preserve">, </w:t>
            </w:r>
            <w:r w:rsidRPr="003F25BF">
              <w:rPr>
                <w:sz w:val="24"/>
                <w:szCs w:val="24"/>
              </w:rPr>
              <w:t>имеющее лицензию министерства образования, науки и молодежной политики Краснодарского края от 18.10.2021 № 10157, именуемое в дальнейшем «Исполнитель», в лиц</w:t>
            </w:r>
            <w:r w:rsidR="00ED478A" w:rsidRPr="003F25BF">
              <w:rPr>
                <w:sz w:val="24"/>
                <w:szCs w:val="24"/>
              </w:rPr>
              <w:t xml:space="preserve">е </w:t>
            </w:r>
            <w:r w:rsidR="00503AB9" w:rsidRPr="003F25BF">
              <w:rPr>
                <w:sz w:val="24"/>
                <w:szCs w:val="24"/>
              </w:rPr>
              <w:t>ректор</w:t>
            </w:r>
            <w:r w:rsidR="00A51582" w:rsidRPr="003F25BF">
              <w:rPr>
                <w:sz w:val="24"/>
                <w:szCs w:val="24"/>
              </w:rPr>
              <w:t xml:space="preserve">а </w:t>
            </w:r>
            <w:r w:rsidR="00D427A3">
              <w:rPr>
                <w:sz w:val="24"/>
                <w:szCs w:val="24"/>
              </w:rPr>
              <w:t>Гайдук Татьяны Алексеевны</w:t>
            </w:r>
            <w:r w:rsidR="008B39F6" w:rsidRPr="003F25BF">
              <w:rPr>
                <w:sz w:val="24"/>
                <w:szCs w:val="24"/>
              </w:rPr>
              <w:t xml:space="preserve"> </w:t>
            </w:r>
            <w:r w:rsidR="008C2C03" w:rsidRPr="003F25BF">
              <w:rPr>
                <w:sz w:val="24"/>
                <w:szCs w:val="24"/>
              </w:rPr>
              <w:t>действующе</w:t>
            </w:r>
            <w:r w:rsidR="00565637" w:rsidRPr="003F25BF">
              <w:rPr>
                <w:sz w:val="24"/>
                <w:szCs w:val="24"/>
              </w:rPr>
              <w:t>го</w:t>
            </w:r>
            <w:r w:rsidR="008C2C03" w:rsidRPr="003F25BF">
              <w:rPr>
                <w:sz w:val="24"/>
                <w:szCs w:val="24"/>
              </w:rPr>
              <w:t xml:space="preserve"> на основании </w:t>
            </w:r>
            <w:r w:rsidR="00D427A3">
              <w:rPr>
                <w:sz w:val="24"/>
                <w:szCs w:val="24"/>
              </w:rPr>
              <w:t>Устава</w:t>
            </w:r>
            <w:r w:rsidR="008B39F6" w:rsidRPr="003F25BF">
              <w:rPr>
                <w:color w:val="1D1B11"/>
                <w:sz w:val="24"/>
                <w:szCs w:val="24"/>
              </w:rPr>
              <w:t>, и</w:t>
            </w:r>
          </w:p>
          <w:p w14:paraId="31823167" w14:textId="6038C8CE" w:rsidR="008B39F6" w:rsidRPr="003F25BF" w:rsidRDefault="00A51582" w:rsidP="00EE44A7">
            <w:pPr>
              <w:jc w:val="both"/>
              <w:rPr>
                <w:color w:val="1D1B11"/>
                <w:sz w:val="24"/>
                <w:szCs w:val="24"/>
              </w:rPr>
            </w:pPr>
            <w:r w:rsidRPr="003F25BF">
              <w:rPr>
                <w:color w:val="1D1B11"/>
                <w:sz w:val="24"/>
                <w:szCs w:val="24"/>
              </w:rPr>
              <w:t>_____________________________________________</w:t>
            </w:r>
            <w:r w:rsidR="008B39F6" w:rsidRPr="003F25BF">
              <w:rPr>
                <w:color w:val="1D1B11"/>
                <w:sz w:val="24"/>
                <w:szCs w:val="24"/>
              </w:rPr>
              <w:t>___________________________</w:t>
            </w:r>
            <w:r w:rsidR="004F01DC" w:rsidRPr="003F25BF">
              <w:rPr>
                <w:color w:val="1D1B11"/>
                <w:sz w:val="24"/>
                <w:szCs w:val="24"/>
              </w:rPr>
              <w:t>____________________________________________________________________________________</w:t>
            </w:r>
            <w:r w:rsidR="008B39F6" w:rsidRPr="003F25BF">
              <w:rPr>
                <w:color w:val="1D1B11"/>
                <w:sz w:val="24"/>
                <w:szCs w:val="24"/>
              </w:rPr>
              <w:t xml:space="preserve">                           </w:t>
            </w:r>
          </w:p>
          <w:p w14:paraId="09CBBA6D" w14:textId="620EDDDC" w:rsidR="0002452C" w:rsidRPr="003F25BF" w:rsidRDefault="0002452C" w:rsidP="00EE44A7">
            <w:pPr>
              <w:jc w:val="both"/>
              <w:rPr>
                <w:sz w:val="24"/>
                <w:szCs w:val="24"/>
              </w:rPr>
            </w:pPr>
            <w:r w:rsidRPr="003F25BF">
              <w:rPr>
                <w:sz w:val="24"/>
                <w:szCs w:val="24"/>
              </w:rPr>
              <w:t xml:space="preserve">действующего на основании </w:t>
            </w:r>
            <w:r w:rsidR="005D0D86" w:rsidRPr="003F25BF">
              <w:rPr>
                <w:sz w:val="24"/>
                <w:szCs w:val="24"/>
              </w:rPr>
              <w:t>Устава</w:t>
            </w:r>
            <w:r w:rsidRPr="003F25BF">
              <w:rPr>
                <w:sz w:val="24"/>
                <w:szCs w:val="24"/>
              </w:rPr>
              <w:t xml:space="preserve"> с другой стороны, </w:t>
            </w:r>
            <w:r w:rsidRPr="003F25BF">
              <w:rPr>
                <w:snapToGrid w:val="0"/>
                <w:sz w:val="24"/>
                <w:szCs w:val="24"/>
              </w:rPr>
              <w:t xml:space="preserve">именуемые в дальнейшем «Стороны», </w:t>
            </w:r>
            <w:r w:rsidRPr="003F25BF">
              <w:rPr>
                <w:b/>
                <w:sz w:val="24"/>
                <w:szCs w:val="24"/>
              </w:rPr>
              <w:t>в соответствии с пунктом _</w:t>
            </w:r>
            <w:r w:rsidR="005D0D86" w:rsidRPr="003F25BF">
              <w:rPr>
                <w:b/>
                <w:sz w:val="24"/>
                <w:szCs w:val="24"/>
              </w:rPr>
              <w:t>5</w:t>
            </w:r>
            <w:r w:rsidRPr="003F25BF">
              <w:rPr>
                <w:b/>
                <w:sz w:val="24"/>
                <w:szCs w:val="24"/>
              </w:rPr>
              <w:t>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3F25BF">
              <w:rPr>
                <w:color w:val="1D1B11"/>
                <w:sz w:val="24"/>
                <w:szCs w:val="24"/>
              </w:rPr>
              <w:t xml:space="preserve">, </w:t>
            </w:r>
            <w:r w:rsidRPr="003F25BF">
              <w:rPr>
                <w:snapToGrid w:val="0"/>
                <w:sz w:val="24"/>
                <w:szCs w:val="24"/>
              </w:rPr>
              <w:t>заключили настоящий контракт (далее по тексту – Контракт) о нижеследующем:</w:t>
            </w:r>
          </w:p>
          <w:p w14:paraId="22D17E3B" w14:textId="53DDE18A" w:rsidR="0002452C" w:rsidRPr="003F25BF" w:rsidRDefault="00D770CC" w:rsidP="00D770CC">
            <w:pPr>
              <w:rPr>
                <w:b/>
                <w:sz w:val="24"/>
                <w:szCs w:val="24"/>
              </w:rPr>
            </w:pPr>
            <w:r w:rsidRPr="003F25BF">
              <w:rPr>
                <w:snapToGrid w:val="0"/>
                <w:sz w:val="24"/>
                <w:szCs w:val="24"/>
              </w:rPr>
              <w:t xml:space="preserve">                              </w:t>
            </w:r>
            <w:r w:rsidR="0002452C" w:rsidRPr="003F25BF">
              <w:rPr>
                <w:b/>
                <w:sz w:val="24"/>
                <w:szCs w:val="24"/>
              </w:rPr>
              <w:t>1. Предмет контракта и срок его выполнения</w:t>
            </w:r>
          </w:p>
          <w:p w14:paraId="59E471BA" w14:textId="5590F9AA" w:rsidR="0002452C" w:rsidRPr="003F25BF" w:rsidRDefault="0002452C" w:rsidP="0002452C">
            <w:pPr>
              <w:numPr>
                <w:ilvl w:val="1"/>
                <w:numId w:val="1"/>
              </w:numPr>
              <w:jc w:val="both"/>
              <w:rPr>
                <w:sz w:val="24"/>
                <w:szCs w:val="24"/>
              </w:rPr>
            </w:pPr>
            <w:r w:rsidRPr="003F25BF">
              <w:rPr>
                <w:sz w:val="24"/>
                <w:szCs w:val="24"/>
              </w:rPr>
              <w:t>Заказчик поручает, а Исполнитель принимает на себя обязательство провести обучение сотрудника(</w:t>
            </w:r>
            <w:proofErr w:type="spellStart"/>
            <w:r w:rsidRPr="003F25BF">
              <w:rPr>
                <w:sz w:val="24"/>
                <w:szCs w:val="24"/>
              </w:rPr>
              <w:t>ов</w:t>
            </w:r>
            <w:proofErr w:type="spellEnd"/>
            <w:r w:rsidRPr="003F25BF">
              <w:rPr>
                <w:sz w:val="24"/>
                <w:szCs w:val="24"/>
              </w:rPr>
              <w:t xml:space="preserve">) Заказчика (далее – Слушателя(ей)) по реализации дополнительной профессиональной программы повышения квалификации: </w:t>
            </w:r>
            <w:r w:rsidR="00CD5603">
              <w:rPr>
                <w:b/>
                <w:sz w:val="24"/>
                <w:szCs w:val="24"/>
              </w:rPr>
              <w:t>«Формирование основ музыкальной деятельности у дошкольников с учетом регионального компонента</w:t>
            </w:r>
            <w:r w:rsidRPr="003F25BF">
              <w:rPr>
                <w:sz w:val="24"/>
                <w:szCs w:val="24"/>
              </w:rPr>
              <w:t xml:space="preserve"> в объеме </w:t>
            </w:r>
            <w:r w:rsidR="00503AB9" w:rsidRPr="003F25BF">
              <w:rPr>
                <w:b/>
                <w:sz w:val="24"/>
                <w:szCs w:val="24"/>
              </w:rPr>
              <w:t>72</w:t>
            </w:r>
            <w:r w:rsidRPr="003F25BF">
              <w:rPr>
                <w:sz w:val="24"/>
                <w:szCs w:val="24"/>
              </w:rPr>
              <w:t xml:space="preserve"> академических часов, а Заказчик обязуется оплатить оказанные услуги. </w:t>
            </w:r>
          </w:p>
          <w:p w14:paraId="2BEBD3AC" w14:textId="6156A3E5" w:rsidR="0002452C" w:rsidRPr="003F25BF" w:rsidRDefault="0002452C" w:rsidP="00EE44A7">
            <w:pPr>
              <w:jc w:val="both"/>
              <w:rPr>
                <w:sz w:val="24"/>
                <w:szCs w:val="24"/>
              </w:rPr>
            </w:pPr>
            <w:r w:rsidRPr="003F25BF">
              <w:rPr>
                <w:sz w:val="24"/>
                <w:szCs w:val="24"/>
              </w:rPr>
              <w:t xml:space="preserve">Количество Слушателей – </w:t>
            </w:r>
            <w:r w:rsidR="00BC0A95" w:rsidRPr="003F25BF">
              <w:rPr>
                <w:sz w:val="24"/>
                <w:szCs w:val="24"/>
              </w:rPr>
              <w:t>__</w:t>
            </w:r>
            <w:r w:rsidR="008861AD" w:rsidRPr="003F25BF">
              <w:rPr>
                <w:sz w:val="24"/>
                <w:szCs w:val="24"/>
                <w:u w:val="single"/>
              </w:rPr>
              <w:t>1</w:t>
            </w:r>
            <w:r w:rsidR="00BC0A95" w:rsidRPr="003F25BF">
              <w:rPr>
                <w:sz w:val="24"/>
                <w:szCs w:val="24"/>
              </w:rPr>
              <w:t>___</w:t>
            </w:r>
            <w:r w:rsidR="00CC387D" w:rsidRPr="003F25BF">
              <w:rPr>
                <w:sz w:val="24"/>
                <w:szCs w:val="24"/>
              </w:rPr>
              <w:t xml:space="preserve"> </w:t>
            </w:r>
            <w:r w:rsidRPr="003F25BF">
              <w:rPr>
                <w:sz w:val="24"/>
                <w:szCs w:val="24"/>
              </w:rPr>
              <w:t>человек. Список Слушателей является неотъемлемой частью настоящего Контракта (Приложение №1).</w:t>
            </w:r>
          </w:p>
          <w:p w14:paraId="112444EE" w14:textId="60FB0D09" w:rsidR="0002452C" w:rsidRPr="003F25BF" w:rsidRDefault="0002452C" w:rsidP="0002452C">
            <w:pPr>
              <w:numPr>
                <w:ilvl w:val="1"/>
                <w:numId w:val="1"/>
              </w:numPr>
              <w:contextualSpacing/>
              <w:jc w:val="both"/>
              <w:rPr>
                <w:sz w:val="24"/>
                <w:szCs w:val="24"/>
              </w:rPr>
            </w:pPr>
            <w:r w:rsidRPr="003F25BF">
              <w:rPr>
                <w:sz w:val="24"/>
                <w:szCs w:val="24"/>
              </w:rPr>
              <w:t>Срок оказания услуг с «</w:t>
            </w:r>
            <w:r w:rsidR="00CD5603">
              <w:rPr>
                <w:sz w:val="24"/>
                <w:szCs w:val="24"/>
              </w:rPr>
              <w:t>30</w:t>
            </w:r>
            <w:r w:rsidRPr="003F25BF">
              <w:rPr>
                <w:sz w:val="24"/>
                <w:szCs w:val="24"/>
              </w:rPr>
              <w:t>»</w:t>
            </w:r>
            <w:r w:rsidR="00503AB9" w:rsidRPr="003F25BF">
              <w:rPr>
                <w:sz w:val="24"/>
                <w:szCs w:val="24"/>
              </w:rPr>
              <w:t xml:space="preserve"> </w:t>
            </w:r>
            <w:r w:rsidR="00A81677" w:rsidRPr="003F25BF">
              <w:rPr>
                <w:sz w:val="24"/>
                <w:szCs w:val="24"/>
              </w:rPr>
              <w:t>ма</w:t>
            </w:r>
            <w:r w:rsidR="00243646" w:rsidRPr="003F25BF">
              <w:rPr>
                <w:sz w:val="24"/>
                <w:szCs w:val="24"/>
              </w:rPr>
              <w:t>я</w:t>
            </w:r>
            <w:r w:rsidRPr="003F25BF">
              <w:rPr>
                <w:sz w:val="24"/>
                <w:szCs w:val="24"/>
              </w:rPr>
              <w:t xml:space="preserve"> 20</w:t>
            </w:r>
            <w:r w:rsidR="00503AB9" w:rsidRPr="003F25BF">
              <w:rPr>
                <w:sz w:val="24"/>
                <w:szCs w:val="24"/>
              </w:rPr>
              <w:t>2</w:t>
            </w:r>
            <w:r w:rsidR="00A51582" w:rsidRPr="003F25BF">
              <w:rPr>
                <w:sz w:val="24"/>
                <w:szCs w:val="24"/>
              </w:rPr>
              <w:t>3</w:t>
            </w:r>
            <w:r w:rsidRPr="003F25BF">
              <w:rPr>
                <w:sz w:val="24"/>
                <w:szCs w:val="24"/>
              </w:rPr>
              <w:t>г. по «</w:t>
            </w:r>
            <w:r w:rsidR="00D427A3">
              <w:rPr>
                <w:sz w:val="24"/>
                <w:szCs w:val="24"/>
              </w:rPr>
              <w:t>0</w:t>
            </w:r>
            <w:r w:rsidR="00CD5603">
              <w:rPr>
                <w:sz w:val="24"/>
                <w:szCs w:val="24"/>
              </w:rPr>
              <w:t>9</w:t>
            </w:r>
            <w:r w:rsidRPr="003F25BF">
              <w:rPr>
                <w:sz w:val="24"/>
                <w:szCs w:val="24"/>
              </w:rPr>
              <w:t>»</w:t>
            </w:r>
            <w:r w:rsidR="00503AB9" w:rsidRPr="003F25BF">
              <w:rPr>
                <w:sz w:val="24"/>
                <w:szCs w:val="24"/>
              </w:rPr>
              <w:t xml:space="preserve"> </w:t>
            </w:r>
            <w:r w:rsidR="00D427A3">
              <w:rPr>
                <w:sz w:val="24"/>
                <w:szCs w:val="24"/>
              </w:rPr>
              <w:t>июня</w:t>
            </w:r>
            <w:r w:rsidR="00A81677" w:rsidRPr="003F25BF">
              <w:rPr>
                <w:sz w:val="24"/>
                <w:szCs w:val="24"/>
              </w:rPr>
              <w:t xml:space="preserve"> </w:t>
            </w:r>
            <w:r w:rsidRPr="003F25BF">
              <w:rPr>
                <w:sz w:val="24"/>
                <w:szCs w:val="24"/>
              </w:rPr>
              <w:t>20</w:t>
            </w:r>
            <w:r w:rsidR="00503AB9" w:rsidRPr="003F25BF">
              <w:rPr>
                <w:sz w:val="24"/>
                <w:szCs w:val="24"/>
              </w:rPr>
              <w:t>2</w:t>
            </w:r>
            <w:r w:rsidR="00A51582" w:rsidRPr="003F25BF">
              <w:rPr>
                <w:sz w:val="24"/>
                <w:szCs w:val="24"/>
              </w:rPr>
              <w:t>3</w:t>
            </w:r>
            <w:r w:rsidRPr="003F25BF">
              <w:rPr>
                <w:sz w:val="24"/>
                <w:szCs w:val="24"/>
              </w:rPr>
              <w:t xml:space="preserve">г. </w:t>
            </w:r>
          </w:p>
          <w:p w14:paraId="377510F7" w14:textId="12A45D7A" w:rsidR="0002452C" w:rsidRPr="003F25BF" w:rsidRDefault="0002452C" w:rsidP="00EE44A7">
            <w:pPr>
              <w:ind w:firstLine="405"/>
              <w:contextualSpacing/>
              <w:jc w:val="both"/>
              <w:rPr>
                <w:sz w:val="24"/>
                <w:szCs w:val="24"/>
              </w:rPr>
            </w:pPr>
            <w:r w:rsidRPr="003F25BF">
              <w:rPr>
                <w:sz w:val="24"/>
                <w:szCs w:val="24"/>
              </w:rPr>
              <w:t xml:space="preserve">Форма обучения: </w:t>
            </w:r>
            <w:r w:rsidR="00503AB9" w:rsidRPr="003F25BF">
              <w:rPr>
                <w:sz w:val="24"/>
                <w:szCs w:val="24"/>
              </w:rPr>
              <w:t>очно-заочная с использованием дистанционных образовательных технологий</w:t>
            </w:r>
            <w:r w:rsidRPr="003F25BF">
              <w:rPr>
                <w:sz w:val="24"/>
                <w:szCs w:val="24"/>
              </w:rPr>
              <w:t>.</w:t>
            </w:r>
          </w:p>
          <w:p w14:paraId="2118978B" w14:textId="63324FF4" w:rsidR="0002452C" w:rsidRPr="003F25BF" w:rsidRDefault="0002452C" w:rsidP="00EE44A7">
            <w:pPr>
              <w:ind w:firstLine="405"/>
              <w:contextualSpacing/>
              <w:jc w:val="both"/>
              <w:rPr>
                <w:sz w:val="24"/>
                <w:szCs w:val="24"/>
              </w:rPr>
            </w:pPr>
            <w:r w:rsidRPr="003F25BF">
              <w:rPr>
                <w:sz w:val="24"/>
                <w:szCs w:val="24"/>
              </w:rPr>
              <w:t xml:space="preserve">Место оказания услуг: </w:t>
            </w:r>
            <w:r w:rsidR="00CD5603">
              <w:rPr>
                <w:sz w:val="24"/>
                <w:szCs w:val="24"/>
              </w:rPr>
              <w:t xml:space="preserve">город </w:t>
            </w:r>
            <w:r w:rsidRPr="003F25BF">
              <w:rPr>
                <w:sz w:val="24"/>
                <w:szCs w:val="24"/>
              </w:rPr>
              <w:t xml:space="preserve">Краснодар.                                             </w:t>
            </w:r>
          </w:p>
          <w:p w14:paraId="477A71BC" w14:textId="77777777" w:rsidR="0002452C" w:rsidRPr="003F25BF" w:rsidRDefault="0002452C" w:rsidP="00EE44A7">
            <w:pPr>
              <w:ind w:left="21"/>
              <w:jc w:val="both"/>
              <w:rPr>
                <w:sz w:val="24"/>
                <w:szCs w:val="24"/>
              </w:rPr>
            </w:pPr>
            <w:r w:rsidRPr="003F25BF">
              <w:rPr>
                <w:sz w:val="24"/>
                <w:szCs w:val="24"/>
              </w:rPr>
              <w:t xml:space="preserve">1.3. Услуги считаются оказанными после подписания Заказчиком акта сдачи-приемки оказанных услуг. </w:t>
            </w:r>
          </w:p>
          <w:p w14:paraId="3F6A02A7" w14:textId="77777777" w:rsidR="0002452C" w:rsidRPr="003F25BF" w:rsidRDefault="0002452C" w:rsidP="00EE44A7">
            <w:pPr>
              <w:jc w:val="both"/>
              <w:rPr>
                <w:sz w:val="24"/>
                <w:szCs w:val="24"/>
              </w:rPr>
            </w:pPr>
            <w:r w:rsidRPr="003F25BF">
              <w:rPr>
                <w:sz w:val="24"/>
                <w:szCs w:val="24"/>
              </w:rPr>
              <w:t xml:space="preserve">1.4. После освоения Слушателем дополнительной профессиональной программы повышения квалификации, успешного прохождения итоговой аттестации и оплаты услуг Исполнителя в полном объеме, ему выдается удостоверение установленного образца. </w:t>
            </w:r>
          </w:p>
          <w:p w14:paraId="60F493D6" w14:textId="6BD52686" w:rsidR="0002452C" w:rsidRPr="003F25BF" w:rsidRDefault="0002452C" w:rsidP="00EE44A7">
            <w:pPr>
              <w:contextualSpacing/>
              <w:jc w:val="both"/>
              <w:rPr>
                <w:sz w:val="24"/>
                <w:szCs w:val="24"/>
              </w:rPr>
            </w:pPr>
            <w:r w:rsidRPr="003F25BF">
              <w:rPr>
                <w:sz w:val="24"/>
                <w:szCs w:val="24"/>
              </w:rPr>
              <w:t>1.5. Идентификационный код закупки____________________________________________.</w:t>
            </w:r>
          </w:p>
          <w:p w14:paraId="067706AE" w14:textId="46B871A9" w:rsidR="0002452C" w:rsidRPr="003F25BF" w:rsidRDefault="00D770CC" w:rsidP="00D770CC">
            <w:pPr>
              <w:rPr>
                <w:sz w:val="24"/>
                <w:szCs w:val="24"/>
              </w:rPr>
            </w:pPr>
            <w:r w:rsidRPr="003F25BF">
              <w:rPr>
                <w:sz w:val="24"/>
                <w:szCs w:val="24"/>
              </w:rPr>
              <w:t xml:space="preserve">                                                         </w:t>
            </w:r>
            <w:r w:rsidR="0002452C" w:rsidRPr="003F25BF">
              <w:rPr>
                <w:b/>
                <w:sz w:val="24"/>
                <w:szCs w:val="24"/>
              </w:rPr>
              <w:t>2. Права Сторон</w:t>
            </w:r>
          </w:p>
          <w:p w14:paraId="1F47EE18" w14:textId="77777777" w:rsidR="0002452C" w:rsidRPr="003F25BF" w:rsidRDefault="0002452C" w:rsidP="00EE44A7">
            <w:pPr>
              <w:jc w:val="both"/>
              <w:rPr>
                <w:sz w:val="24"/>
                <w:szCs w:val="24"/>
              </w:rPr>
            </w:pPr>
            <w:r w:rsidRPr="003F25BF">
              <w:rPr>
                <w:sz w:val="24"/>
                <w:szCs w:val="24"/>
              </w:rPr>
              <w:t>2.1.</w:t>
            </w:r>
            <w:r w:rsidRPr="003F25BF">
              <w:rPr>
                <w:sz w:val="24"/>
                <w:szCs w:val="24"/>
              </w:rPr>
              <w:tab/>
              <w:t>Исполнитель вправе:</w:t>
            </w:r>
          </w:p>
          <w:p w14:paraId="2585E0FE" w14:textId="77777777" w:rsidR="0002452C" w:rsidRPr="003F25BF" w:rsidRDefault="0002452C" w:rsidP="00EE44A7">
            <w:pPr>
              <w:jc w:val="both"/>
              <w:rPr>
                <w:sz w:val="24"/>
                <w:szCs w:val="24"/>
              </w:rPr>
            </w:pPr>
            <w:r w:rsidRPr="003F25BF">
              <w:rPr>
                <w:sz w:val="24"/>
                <w:szCs w:val="24"/>
              </w:rPr>
              <w:t>2.1.1.</w:t>
            </w:r>
            <w:r w:rsidRPr="003F25BF">
              <w:rPr>
                <w:sz w:val="24"/>
                <w:szCs w:val="24"/>
              </w:rPr>
              <w:tab/>
              <w:t>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Слушателя.</w:t>
            </w:r>
          </w:p>
          <w:p w14:paraId="1C1534AF" w14:textId="77777777" w:rsidR="0002452C" w:rsidRPr="003F25BF" w:rsidRDefault="0002452C" w:rsidP="00EE44A7">
            <w:pPr>
              <w:jc w:val="both"/>
              <w:rPr>
                <w:sz w:val="24"/>
                <w:szCs w:val="24"/>
              </w:rPr>
            </w:pPr>
            <w:r w:rsidRPr="003F25BF">
              <w:rPr>
                <w:sz w:val="24"/>
                <w:szCs w:val="24"/>
              </w:rPr>
              <w:t>2.1.2.</w:t>
            </w:r>
            <w:r w:rsidRPr="003F25BF">
              <w:rPr>
                <w:sz w:val="24"/>
                <w:szCs w:val="24"/>
              </w:rPr>
              <w:tab/>
              <w:t>Применять к Слушателю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Контрактом и локальными нормативными актами Исполнителя.</w:t>
            </w:r>
          </w:p>
          <w:p w14:paraId="09F2AF65" w14:textId="77777777" w:rsidR="00BE7540" w:rsidRPr="003F25BF" w:rsidRDefault="0002452C" w:rsidP="00EE44A7">
            <w:pPr>
              <w:jc w:val="both"/>
              <w:rPr>
                <w:sz w:val="24"/>
                <w:szCs w:val="24"/>
              </w:rPr>
            </w:pPr>
            <w:r w:rsidRPr="003F25BF">
              <w:rPr>
                <w:sz w:val="24"/>
                <w:szCs w:val="24"/>
              </w:rPr>
              <w:t>2.2.</w:t>
            </w:r>
            <w:r w:rsidRPr="003F25BF">
              <w:rPr>
                <w:sz w:val="24"/>
                <w:szCs w:val="24"/>
              </w:rPr>
              <w:tab/>
              <w:t>Заказчик вправе получать информацию от Исполнителя по вопросам организации и обеспечения надлежащего предоставления услуг, предусмотренных разделом 1 настоящего Контракта.</w:t>
            </w:r>
          </w:p>
          <w:p w14:paraId="443BD9EA" w14:textId="67F054D0" w:rsidR="0002452C" w:rsidRPr="003F25BF" w:rsidRDefault="0002452C" w:rsidP="00EE44A7">
            <w:pPr>
              <w:jc w:val="both"/>
              <w:rPr>
                <w:sz w:val="24"/>
                <w:szCs w:val="24"/>
              </w:rPr>
            </w:pPr>
            <w:r w:rsidRPr="003F25BF">
              <w:rPr>
                <w:sz w:val="24"/>
                <w:szCs w:val="24"/>
              </w:rPr>
              <w:t>2.</w:t>
            </w:r>
            <w:proofErr w:type="gramStart"/>
            <w:r w:rsidRPr="003F25BF">
              <w:rPr>
                <w:sz w:val="24"/>
                <w:szCs w:val="24"/>
              </w:rPr>
              <w:t>3.Слушателю</w:t>
            </w:r>
            <w:proofErr w:type="gramEnd"/>
            <w:r w:rsidRPr="003F25BF">
              <w:rPr>
                <w:sz w:val="24"/>
                <w:szCs w:val="24"/>
              </w:rPr>
              <w:t xml:space="preserve"> предоставляются академические права в соответствии с частью 1 статьи 34 Федерального закона от 29 декабря </w:t>
            </w:r>
            <w:smartTag w:uri="urn:schemas-microsoft-com:office:smarttags" w:element="metricconverter">
              <w:smartTagPr>
                <w:attr w:name="ProductID" w:val="2012 г"/>
              </w:smartTagPr>
              <w:r w:rsidRPr="003F25BF">
                <w:rPr>
                  <w:sz w:val="24"/>
                  <w:szCs w:val="24"/>
                </w:rPr>
                <w:t>2012 г</w:t>
              </w:r>
            </w:smartTag>
            <w:r w:rsidRPr="003F25BF">
              <w:rPr>
                <w:sz w:val="24"/>
                <w:szCs w:val="24"/>
              </w:rPr>
              <w:t>. № 273-ФЗ «Об образовании в Российской Федерации». Слушатель также вправе:</w:t>
            </w:r>
          </w:p>
          <w:p w14:paraId="4723BC40" w14:textId="77777777" w:rsidR="0002452C" w:rsidRPr="003F25BF" w:rsidRDefault="0002452C" w:rsidP="00EE44A7">
            <w:pPr>
              <w:jc w:val="both"/>
              <w:rPr>
                <w:sz w:val="24"/>
                <w:szCs w:val="24"/>
              </w:rPr>
            </w:pPr>
            <w:r w:rsidRPr="003F25BF">
              <w:rPr>
                <w:sz w:val="24"/>
                <w:szCs w:val="24"/>
              </w:rPr>
              <w:lastRenderedPageBreak/>
              <w:t>2.3.1.</w:t>
            </w:r>
            <w:r w:rsidRPr="003F25BF">
              <w:rPr>
                <w:sz w:val="24"/>
                <w:szCs w:val="24"/>
              </w:rPr>
              <w:tab/>
              <w:t>Получать информацию от Исполнителя по вопросам организации и обеспечения надлежащего предоставления услуг, предусмотренных разделом 1 настоящего Контракта.</w:t>
            </w:r>
          </w:p>
          <w:p w14:paraId="40F9BFB6" w14:textId="77777777" w:rsidR="0002452C" w:rsidRPr="003F25BF" w:rsidRDefault="0002452C" w:rsidP="00EE44A7">
            <w:pPr>
              <w:jc w:val="both"/>
              <w:rPr>
                <w:sz w:val="24"/>
                <w:szCs w:val="24"/>
              </w:rPr>
            </w:pPr>
            <w:r w:rsidRPr="003F25BF">
              <w:rPr>
                <w:sz w:val="24"/>
                <w:szCs w:val="24"/>
              </w:rPr>
              <w:t>2.3.2.</w:t>
            </w:r>
            <w:r w:rsidRPr="003F25BF">
              <w:rPr>
                <w:sz w:val="24"/>
                <w:szCs w:val="24"/>
              </w:rPr>
              <w:tab/>
              <w:t>Обращаться к Исполнителю по вопросам, касающимся образовательного процесса.</w:t>
            </w:r>
          </w:p>
          <w:p w14:paraId="483C8880" w14:textId="77777777" w:rsidR="0002452C" w:rsidRPr="003F25BF" w:rsidRDefault="0002452C" w:rsidP="00EE44A7">
            <w:pPr>
              <w:jc w:val="both"/>
              <w:rPr>
                <w:sz w:val="24"/>
                <w:szCs w:val="24"/>
              </w:rPr>
            </w:pPr>
            <w:r w:rsidRPr="003F25BF">
              <w:rPr>
                <w:sz w:val="24"/>
                <w:szCs w:val="24"/>
              </w:rPr>
              <w:t>2.3.3.</w:t>
            </w:r>
            <w:r w:rsidRPr="003F25BF">
              <w:rPr>
                <w:sz w:val="24"/>
                <w:szCs w:val="24"/>
              </w:rPr>
              <w:tab/>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554D791B" w14:textId="77777777" w:rsidR="0002452C" w:rsidRPr="003F25BF" w:rsidRDefault="0002452C" w:rsidP="00EE44A7">
            <w:pPr>
              <w:jc w:val="both"/>
              <w:rPr>
                <w:sz w:val="24"/>
                <w:szCs w:val="24"/>
              </w:rPr>
            </w:pPr>
            <w:r w:rsidRPr="003F25BF">
              <w:rPr>
                <w:sz w:val="24"/>
                <w:szCs w:val="24"/>
              </w:rPr>
              <w:t>2.3.4.</w:t>
            </w:r>
            <w:r w:rsidRPr="003F25BF">
              <w:rPr>
                <w:sz w:val="24"/>
                <w:szCs w:val="24"/>
              </w:rPr>
              <w:tab/>
              <w:t>Получать полную и достоверную информацию об оценке своих знаний, умений, навыков и компетенций, а также о критериях этой оценки.</w:t>
            </w:r>
          </w:p>
          <w:p w14:paraId="182BDC26" w14:textId="77777777" w:rsidR="0002452C" w:rsidRPr="003F25BF" w:rsidRDefault="0002452C" w:rsidP="00EE44A7">
            <w:pPr>
              <w:ind w:firstLine="540"/>
              <w:jc w:val="both"/>
              <w:rPr>
                <w:sz w:val="24"/>
                <w:szCs w:val="24"/>
              </w:rPr>
            </w:pPr>
          </w:p>
          <w:p w14:paraId="65A96163" w14:textId="77777777" w:rsidR="0002452C" w:rsidRPr="003F25BF" w:rsidRDefault="0002452C" w:rsidP="00EE44A7">
            <w:pPr>
              <w:jc w:val="center"/>
              <w:rPr>
                <w:sz w:val="24"/>
                <w:szCs w:val="24"/>
              </w:rPr>
            </w:pPr>
            <w:r w:rsidRPr="003F25BF">
              <w:rPr>
                <w:b/>
                <w:sz w:val="24"/>
                <w:szCs w:val="24"/>
              </w:rPr>
              <w:t>3. Обязанности Сторон</w:t>
            </w:r>
          </w:p>
          <w:p w14:paraId="2E0A0D06" w14:textId="77777777" w:rsidR="0002452C" w:rsidRPr="003F25BF" w:rsidRDefault="0002452C" w:rsidP="00EE44A7">
            <w:pPr>
              <w:jc w:val="both"/>
              <w:rPr>
                <w:sz w:val="24"/>
                <w:szCs w:val="24"/>
              </w:rPr>
            </w:pPr>
            <w:r w:rsidRPr="003F25BF">
              <w:rPr>
                <w:sz w:val="24"/>
                <w:szCs w:val="24"/>
              </w:rPr>
              <w:t>3.1.</w:t>
            </w:r>
            <w:r w:rsidRPr="003F25BF">
              <w:rPr>
                <w:sz w:val="24"/>
                <w:szCs w:val="24"/>
              </w:rPr>
              <w:tab/>
              <w:t>Исполнитель обязан:</w:t>
            </w:r>
          </w:p>
          <w:p w14:paraId="52A274E6" w14:textId="77777777" w:rsidR="0002452C" w:rsidRPr="003F25BF" w:rsidRDefault="0002452C" w:rsidP="00EE44A7">
            <w:pPr>
              <w:jc w:val="both"/>
              <w:rPr>
                <w:sz w:val="24"/>
                <w:szCs w:val="24"/>
              </w:rPr>
            </w:pPr>
            <w:r w:rsidRPr="003F25BF">
              <w:rPr>
                <w:sz w:val="24"/>
                <w:szCs w:val="24"/>
              </w:rPr>
              <w:t>3.1.1.</w:t>
            </w:r>
            <w:r w:rsidRPr="003F25BF">
              <w:rPr>
                <w:sz w:val="24"/>
                <w:szCs w:val="24"/>
              </w:rPr>
              <w:tab/>
              <w:t xml:space="preserve">Зачислить Слушателя,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Слушателя. </w:t>
            </w:r>
          </w:p>
          <w:p w14:paraId="3D6B6D9A" w14:textId="77777777" w:rsidR="0002452C" w:rsidRPr="003F25BF" w:rsidRDefault="0002452C" w:rsidP="00EE44A7">
            <w:pPr>
              <w:jc w:val="both"/>
              <w:rPr>
                <w:sz w:val="24"/>
                <w:szCs w:val="24"/>
              </w:rPr>
            </w:pPr>
            <w:r w:rsidRPr="003F25BF">
              <w:rPr>
                <w:sz w:val="24"/>
                <w:szCs w:val="24"/>
              </w:rPr>
              <w:t>3.1.2.</w:t>
            </w:r>
            <w:r w:rsidRPr="003F25BF">
              <w:rPr>
                <w:sz w:val="24"/>
                <w:szCs w:val="24"/>
              </w:rPr>
              <w:tab/>
              <w:t>Довести до Заказчика и Слушателя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14:paraId="5D5882D0" w14:textId="77777777" w:rsidR="0002452C" w:rsidRPr="003F25BF" w:rsidRDefault="0002452C" w:rsidP="00EE44A7">
            <w:pPr>
              <w:jc w:val="both"/>
              <w:rPr>
                <w:sz w:val="24"/>
                <w:szCs w:val="24"/>
              </w:rPr>
            </w:pPr>
            <w:r w:rsidRPr="003F25BF">
              <w:rPr>
                <w:sz w:val="24"/>
                <w:szCs w:val="24"/>
              </w:rPr>
              <w:t>3.1.3.</w:t>
            </w:r>
            <w:r w:rsidRPr="003F25BF">
              <w:rPr>
                <w:sz w:val="24"/>
                <w:szCs w:val="24"/>
              </w:rPr>
              <w:tab/>
              <w:t xml:space="preserve">Организовать и обеспечить надлежащее предоставление образовательных услуг, предусмотренных разделом 1 настоящего Контракта. </w:t>
            </w:r>
          </w:p>
          <w:p w14:paraId="279F458C" w14:textId="77777777" w:rsidR="0002452C" w:rsidRPr="003F25BF" w:rsidRDefault="0002452C" w:rsidP="00EE44A7">
            <w:pPr>
              <w:jc w:val="both"/>
              <w:rPr>
                <w:sz w:val="24"/>
                <w:szCs w:val="24"/>
              </w:rPr>
            </w:pPr>
            <w:r w:rsidRPr="003F25BF">
              <w:rPr>
                <w:sz w:val="24"/>
                <w:szCs w:val="24"/>
              </w:rPr>
              <w:t>3.1.4.</w:t>
            </w:r>
            <w:r w:rsidRPr="003F25BF">
              <w:rPr>
                <w:sz w:val="24"/>
                <w:szCs w:val="24"/>
              </w:rPr>
              <w:tab/>
              <w:t>Обеспечить Слушателю предусмотренные выбранной образовательной программой условия ее освоения.</w:t>
            </w:r>
          </w:p>
          <w:p w14:paraId="243BD97D" w14:textId="77777777" w:rsidR="0002452C" w:rsidRPr="003F25BF" w:rsidRDefault="0002452C" w:rsidP="00EE44A7">
            <w:pPr>
              <w:jc w:val="both"/>
              <w:rPr>
                <w:sz w:val="24"/>
                <w:szCs w:val="24"/>
              </w:rPr>
            </w:pPr>
            <w:r w:rsidRPr="003F25BF">
              <w:rPr>
                <w:sz w:val="24"/>
                <w:szCs w:val="24"/>
              </w:rPr>
              <w:t>3.1.5.</w:t>
            </w:r>
            <w:r w:rsidRPr="003F25BF">
              <w:rPr>
                <w:sz w:val="24"/>
                <w:szCs w:val="24"/>
              </w:rPr>
              <w:tab/>
              <w:t>Сохранить место за Слушателем в случае пропуска занятий по уважительным причинам (с учетом оплаты услуг, предусмотренных разделом 1 настоящего Контракта).</w:t>
            </w:r>
          </w:p>
          <w:p w14:paraId="27134AC8" w14:textId="77777777" w:rsidR="0002452C" w:rsidRPr="003F25BF" w:rsidRDefault="0002452C" w:rsidP="00EE44A7">
            <w:pPr>
              <w:jc w:val="both"/>
              <w:rPr>
                <w:sz w:val="24"/>
                <w:szCs w:val="24"/>
              </w:rPr>
            </w:pPr>
            <w:r w:rsidRPr="003F25BF">
              <w:rPr>
                <w:sz w:val="24"/>
                <w:szCs w:val="24"/>
              </w:rPr>
              <w:t>3.1.6.</w:t>
            </w:r>
            <w:r w:rsidRPr="003F25BF">
              <w:rPr>
                <w:sz w:val="24"/>
                <w:szCs w:val="24"/>
              </w:rPr>
              <w:tab/>
              <w:t>Принимать от Заказчика плату за образовательные услуги.</w:t>
            </w:r>
          </w:p>
          <w:p w14:paraId="2A28A13E" w14:textId="77777777" w:rsidR="0002452C" w:rsidRPr="003F25BF" w:rsidRDefault="0002452C" w:rsidP="00EE44A7">
            <w:pPr>
              <w:jc w:val="both"/>
              <w:rPr>
                <w:sz w:val="24"/>
                <w:szCs w:val="24"/>
              </w:rPr>
            </w:pPr>
            <w:r w:rsidRPr="003F25BF">
              <w:rPr>
                <w:sz w:val="24"/>
                <w:szCs w:val="24"/>
              </w:rPr>
              <w:t>3.1.7.</w:t>
            </w:r>
            <w:r w:rsidRPr="003F25BF">
              <w:rPr>
                <w:sz w:val="24"/>
                <w:szCs w:val="24"/>
              </w:rPr>
              <w:tab/>
              <w:t>Обеспечить Слушателю уважение человеческого достоинства, защиту от всех форм физического и психического насилия, оскорбления личности, охрану жизни и здоровья.</w:t>
            </w:r>
          </w:p>
          <w:p w14:paraId="73BE7F0B" w14:textId="77777777" w:rsidR="0002452C" w:rsidRPr="003F25BF" w:rsidRDefault="0002452C" w:rsidP="00EE44A7">
            <w:pPr>
              <w:jc w:val="both"/>
              <w:rPr>
                <w:sz w:val="24"/>
                <w:szCs w:val="24"/>
              </w:rPr>
            </w:pPr>
            <w:r w:rsidRPr="003F25BF">
              <w:rPr>
                <w:sz w:val="24"/>
                <w:szCs w:val="24"/>
              </w:rPr>
              <w:t>3.2.</w:t>
            </w:r>
            <w:r w:rsidRPr="003F25BF">
              <w:rPr>
                <w:sz w:val="24"/>
                <w:szCs w:val="24"/>
              </w:rPr>
              <w:tab/>
              <w:t>Заказчик обязан:</w:t>
            </w:r>
          </w:p>
          <w:p w14:paraId="6E1CB9B0" w14:textId="77777777" w:rsidR="0002452C" w:rsidRPr="003F25BF" w:rsidRDefault="0002452C" w:rsidP="00EE44A7">
            <w:pPr>
              <w:jc w:val="both"/>
              <w:rPr>
                <w:sz w:val="24"/>
                <w:szCs w:val="24"/>
              </w:rPr>
            </w:pPr>
            <w:r w:rsidRPr="003F25BF">
              <w:rPr>
                <w:sz w:val="24"/>
                <w:szCs w:val="24"/>
              </w:rPr>
              <w:t>3.2.1. Своевременно вносить плату за предоставляемые Слушателю образовательные услуги, указанные в разделе 1 настоящего Контракта, в размере и порядке, определенных настоящим Контрактом, а также предоставлять платежные документы, подтверждающие такую оплату.</w:t>
            </w:r>
          </w:p>
          <w:p w14:paraId="5F0C75F8" w14:textId="77777777" w:rsidR="0002452C" w:rsidRPr="003F25BF" w:rsidRDefault="0002452C" w:rsidP="00EE44A7">
            <w:pPr>
              <w:jc w:val="both"/>
              <w:rPr>
                <w:sz w:val="24"/>
                <w:szCs w:val="24"/>
              </w:rPr>
            </w:pPr>
            <w:r w:rsidRPr="003F25BF">
              <w:rPr>
                <w:sz w:val="24"/>
                <w:szCs w:val="24"/>
              </w:rPr>
              <w:t>3.2.2.</w:t>
            </w:r>
            <w:r w:rsidRPr="003F25BF">
              <w:rPr>
                <w:sz w:val="24"/>
                <w:szCs w:val="24"/>
              </w:rPr>
              <w:tab/>
              <w:t xml:space="preserve">Слушатель обязан соблюдать требования, установленные в статье 43 Федерального закона от 29 декабря </w:t>
            </w:r>
            <w:smartTag w:uri="urn:schemas-microsoft-com:office:smarttags" w:element="metricconverter">
              <w:smartTagPr>
                <w:attr w:name="ProductID" w:val="2012 г"/>
              </w:smartTagPr>
              <w:r w:rsidRPr="003F25BF">
                <w:rPr>
                  <w:sz w:val="24"/>
                  <w:szCs w:val="24"/>
                </w:rPr>
                <w:t>2012 г</w:t>
              </w:r>
            </w:smartTag>
            <w:r w:rsidRPr="003F25BF">
              <w:rPr>
                <w:sz w:val="24"/>
                <w:szCs w:val="24"/>
              </w:rPr>
              <w:t>. № 273-ФЗ «Об образовании в Российской Федерации», в том числе:</w:t>
            </w:r>
          </w:p>
          <w:p w14:paraId="7C168D9F" w14:textId="77777777" w:rsidR="0002452C" w:rsidRPr="003F25BF" w:rsidRDefault="0002452C" w:rsidP="00EE44A7">
            <w:pPr>
              <w:jc w:val="both"/>
              <w:rPr>
                <w:sz w:val="24"/>
                <w:szCs w:val="24"/>
              </w:rPr>
            </w:pPr>
            <w:r w:rsidRPr="003F25BF">
              <w:rPr>
                <w:sz w:val="24"/>
                <w:szCs w:val="24"/>
              </w:rPr>
              <w:t>3.2.3</w:t>
            </w:r>
            <w:r w:rsidRPr="003F25BF">
              <w:rPr>
                <w:sz w:val="24"/>
                <w:szCs w:val="24"/>
              </w:rPr>
              <w:tab/>
              <w:t>Выполнять задания для подготовки к занятиям, предусмотренным учебным планом, в том числе индивидуальным.</w:t>
            </w:r>
          </w:p>
          <w:p w14:paraId="0844077F" w14:textId="77777777" w:rsidR="0002452C" w:rsidRPr="003F25BF" w:rsidRDefault="0002452C" w:rsidP="00EE44A7">
            <w:pPr>
              <w:jc w:val="both"/>
              <w:rPr>
                <w:sz w:val="24"/>
                <w:szCs w:val="24"/>
              </w:rPr>
            </w:pPr>
            <w:r w:rsidRPr="003F25BF">
              <w:rPr>
                <w:sz w:val="24"/>
                <w:szCs w:val="24"/>
              </w:rPr>
              <w:t>3.2.4</w:t>
            </w:r>
            <w:r w:rsidRPr="003F25BF">
              <w:rPr>
                <w:sz w:val="24"/>
                <w:szCs w:val="24"/>
              </w:rPr>
              <w:tab/>
              <w:t>Извещать Исполнителя о причинах отсутствия на занятиях.</w:t>
            </w:r>
          </w:p>
          <w:p w14:paraId="34E05AFE" w14:textId="77777777" w:rsidR="0002452C" w:rsidRPr="003F25BF" w:rsidRDefault="0002452C" w:rsidP="00EE44A7">
            <w:pPr>
              <w:jc w:val="both"/>
              <w:rPr>
                <w:sz w:val="24"/>
                <w:szCs w:val="24"/>
              </w:rPr>
            </w:pPr>
            <w:r w:rsidRPr="003F25BF">
              <w:rPr>
                <w:sz w:val="24"/>
                <w:szCs w:val="24"/>
              </w:rPr>
              <w:t>3.2.5</w:t>
            </w:r>
            <w:r w:rsidRPr="003F25BF">
              <w:rPr>
                <w:sz w:val="24"/>
                <w:szCs w:val="24"/>
              </w:rPr>
              <w:tab/>
              <w:t>Обучаться в образовательной организации по образовательной программе с соблюдением требований, установленных федеральным государственным образовательным стандартом или федеральными государственными требованиями и учебным планом, в том числе индивидуальным, Исполнителя.</w:t>
            </w:r>
          </w:p>
          <w:p w14:paraId="1E0FA388" w14:textId="77777777" w:rsidR="0002452C" w:rsidRPr="003F25BF" w:rsidRDefault="0002452C" w:rsidP="00EE44A7">
            <w:pPr>
              <w:jc w:val="both"/>
              <w:rPr>
                <w:b/>
                <w:sz w:val="24"/>
                <w:szCs w:val="24"/>
              </w:rPr>
            </w:pPr>
            <w:r w:rsidRPr="003F25BF">
              <w:rPr>
                <w:sz w:val="24"/>
                <w:szCs w:val="24"/>
              </w:rPr>
              <w:t>3.2.6.</w:t>
            </w:r>
            <w:r w:rsidRPr="003F25BF">
              <w:rPr>
                <w:sz w:val="24"/>
                <w:szCs w:val="24"/>
              </w:rPr>
              <w:tab/>
              <w:t>Соблюдать требования учредительных документов, правила внутреннего распорядка и иные локальные нормативные акты Исполнителя.</w:t>
            </w:r>
          </w:p>
          <w:p w14:paraId="59016967" w14:textId="77777777" w:rsidR="0002452C" w:rsidRPr="003F25BF" w:rsidRDefault="0002452C" w:rsidP="00EE44A7">
            <w:pPr>
              <w:ind w:firstLine="540"/>
              <w:jc w:val="both"/>
              <w:rPr>
                <w:sz w:val="24"/>
                <w:szCs w:val="24"/>
              </w:rPr>
            </w:pPr>
          </w:p>
          <w:p w14:paraId="26357BD2" w14:textId="5E0B6943" w:rsidR="0002452C" w:rsidRPr="003F25BF" w:rsidRDefault="0002452C" w:rsidP="00EE44A7">
            <w:pPr>
              <w:jc w:val="center"/>
              <w:rPr>
                <w:b/>
                <w:sz w:val="24"/>
                <w:szCs w:val="24"/>
              </w:rPr>
            </w:pPr>
            <w:r w:rsidRPr="003F25BF">
              <w:rPr>
                <w:b/>
                <w:sz w:val="24"/>
                <w:szCs w:val="24"/>
              </w:rPr>
              <w:t>4. Цена контракта, сроки и порядок расчетов</w:t>
            </w:r>
          </w:p>
          <w:p w14:paraId="76D2298B" w14:textId="77777777" w:rsidR="00BC2790" w:rsidRPr="003F25BF" w:rsidRDefault="00BC2790" w:rsidP="00EE44A7">
            <w:pPr>
              <w:jc w:val="center"/>
              <w:rPr>
                <w:b/>
                <w:sz w:val="24"/>
                <w:szCs w:val="24"/>
              </w:rPr>
            </w:pPr>
          </w:p>
          <w:p w14:paraId="2864D186" w14:textId="765C0AD8" w:rsidR="00CC387D" w:rsidRPr="003F25BF" w:rsidRDefault="0002452C" w:rsidP="00EE44A7">
            <w:pPr>
              <w:jc w:val="both"/>
              <w:rPr>
                <w:sz w:val="24"/>
                <w:szCs w:val="24"/>
              </w:rPr>
            </w:pPr>
            <w:r w:rsidRPr="003F25BF">
              <w:rPr>
                <w:sz w:val="24"/>
                <w:szCs w:val="24"/>
              </w:rPr>
              <w:t>4.1. Цена Контракта</w:t>
            </w:r>
            <w:r w:rsidR="00CC387D" w:rsidRPr="003F25BF">
              <w:rPr>
                <w:sz w:val="24"/>
                <w:szCs w:val="24"/>
              </w:rPr>
              <w:t xml:space="preserve"> </w:t>
            </w:r>
            <w:r w:rsidRPr="003F25BF">
              <w:rPr>
                <w:sz w:val="24"/>
                <w:szCs w:val="24"/>
              </w:rPr>
              <w:t xml:space="preserve">составляет </w:t>
            </w:r>
            <w:r w:rsidR="00A51582" w:rsidRPr="003F25BF">
              <w:rPr>
                <w:sz w:val="24"/>
                <w:szCs w:val="24"/>
              </w:rPr>
              <w:t>690</w:t>
            </w:r>
            <w:r w:rsidR="00CC387D" w:rsidRPr="003F25BF">
              <w:rPr>
                <w:sz w:val="24"/>
                <w:szCs w:val="24"/>
              </w:rPr>
              <w:t xml:space="preserve">0 </w:t>
            </w:r>
            <w:r w:rsidRPr="003F25BF">
              <w:rPr>
                <w:sz w:val="24"/>
                <w:szCs w:val="24"/>
              </w:rPr>
              <w:t>(_</w:t>
            </w:r>
            <w:r w:rsidR="00A51582" w:rsidRPr="003F25BF">
              <w:rPr>
                <w:sz w:val="24"/>
                <w:szCs w:val="24"/>
              </w:rPr>
              <w:t>шесть</w:t>
            </w:r>
            <w:r w:rsidR="00CC387D" w:rsidRPr="003F25BF">
              <w:rPr>
                <w:sz w:val="24"/>
                <w:szCs w:val="24"/>
              </w:rPr>
              <w:t xml:space="preserve"> тысяч </w:t>
            </w:r>
            <w:r w:rsidR="00A51582" w:rsidRPr="003F25BF">
              <w:rPr>
                <w:sz w:val="24"/>
                <w:szCs w:val="24"/>
              </w:rPr>
              <w:t>де</w:t>
            </w:r>
            <w:r w:rsidR="00A81677" w:rsidRPr="003F25BF">
              <w:rPr>
                <w:sz w:val="24"/>
                <w:szCs w:val="24"/>
              </w:rPr>
              <w:t>в</w:t>
            </w:r>
            <w:r w:rsidR="00A51582" w:rsidRPr="003F25BF">
              <w:rPr>
                <w:sz w:val="24"/>
                <w:szCs w:val="24"/>
              </w:rPr>
              <w:t>ят</w:t>
            </w:r>
            <w:r w:rsidR="00CC387D" w:rsidRPr="003F25BF">
              <w:rPr>
                <w:sz w:val="24"/>
                <w:szCs w:val="24"/>
              </w:rPr>
              <w:t>ьсот</w:t>
            </w:r>
            <w:r w:rsidRPr="003F25BF">
              <w:rPr>
                <w:sz w:val="24"/>
                <w:szCs w:val="24"/>
              </w:rPr>
              <w:t xml:space="preserve">) руб. </w:t>
            </w:r>
            <w:r w:rsidR="00CC387D" w:rsidRPr="003F25BF">
              <w:rPr>
                <w:sz w:val="24"/>
                <w:szCs w:val="24"/>
              </w:rPr>
              <w:br/>
              <w:t>00</w:t>
            </w:r>
            <w:r w:rsidRPr="003F25BF">
              <w:rPr>
                <w:sz w:val="24"/>
                <w:szCs w:val="24"/>
              </w:rPr>
              <w:t xml:space="preserve"> коп. НДС не облагается   </w:t>
            </w:r>
            <w:proofErr w:type="gramStart"/>
            <w:r w:rsidRPr="003F25BF">
              <w:rPr>
                <w:sz w:val="24"/>
                <w:szCs w:val="24"/>
              </w:rPr>
              <w:t xml:space="preserve">   (</w:t>
            </w:r>
            <w:proofErr w:type="spellStart"/>
            <w:proofErr w:type="gramEnd"/>
            <w:r w:rsidRPr="003F25BF">
              <w:rPr>
                <w:sz w:val="24"/>
                <w:szCs w:val="24"/>
              </w:rPr>
              <w:t>пп</w:t>
            </w:r>
            <w:proofErr w:type="spellEnd"/>
            <w:r w:rsidRPr="003F25BF">
              <w:rPr>
                <w:sz w:val="24"/>
                <w:szCs w:val="24"/>
              </w:rPr>
              <w:t>. 14, ч. 2, ст. 149 Налогового кодекса РФ). Стоимость обучения одного Слушателя составляет</w:t>
            </w:r>
            <w:r w:rsidR="005133E5" w:rsidRPr="003F25BF">
              <w:rPr>
                <w:sz w:val="24"/>
                <w:szCs w:val="24"/>
              </w:rPr>
              <w:t>__________</w:t>
            </w:r>
            <w:proofErr w:type="gramStart"/>
            <w:r w:rsidR="00CC387D" w:rsidRPr="003F25BF">
              <w:rPr>
                <w:sz w:val="24"/>
                <w:szCs w:val="24"/>
              </w:rPr>
              <w:t>_</w:t>
            </w:r>
            <w:r w:rsidR="005133E5" w:rsidRPr="003F25BF">
              <w:rPr>
                <w:sz w:val="24"/>
                <w:szCs w:val="24"/>
              </w:rPr>
              <w:t>(</w:t>
            </w:r>
            <w:proofErr w:type="gramEnd"/>
            <w:r w:rsidR="005133E5" w:rsidRPr="003F25BF">
              <w:rPr>
                <w:sz w:val="24"/>
                <w:szCs w:val="24"/>
              </w:rPr>
              <w:t>__________) руб</w:t>
            </w:r>
            <w:r w:rsidR="00CC387D" w:rsidRPr="003F25BF">
              <w:rPr>
                <w:sz w:val="24"/>
                <w:szCs w:val="24"/>
              </w:rPr>
              <w:t xml:space="preserve">. </w:t>
            </w:r>
            <w:r w:rsidR="00CC387D" w:rsidRPr="003F25BF">
              <w:rPr>
                <w:sz w:val="24"/>
                <w:szCs w:val="24"/>
              </w:rPr>
              <w:br/>
              <w:t xml:space="preserve">00 коп. </w:t>
            </w:r>
          </w:p>
          <w:p w14:paraId="4D35B6E7" w14:textId="79B17866" w:rsidR="0002452C" w:rsidRPr="003F25BF" w:rsidRDefault="0002452C" w:rsidP="00EE44A7">
            <w:pPr>
              <w:jc w:val="both"/>
              <w:rPr>
                <w:sz w:val="24"/>
                <w:szCs w:val="24"/>
              </w:rPr>
            </w:pPr>
            <w:r w:rsidRPr="003F25BF">
              <w:rPr>
                <w:sz w:val="24"/>
                <w:szCs w:val="24"/>
              </w:rPr>
              <w:t>4.2. Цена Контракта является твердой и</w:t>
            </w:r>
            <w:r w:rsidRPr="003F25BF">
              <w:rPr>
                <w:bCs/>
                <w:sz w:val="24"/>
                <w:szCs w:val="24"/>
              </w:rPr>
              <w:t xml:space="preserve"> определяется на весь срок исполнения Контракта</w:t>
            </w:r>
            <w:r w:rsidRPr="003F25BF">
              <w:rPr>
                <w:sz w:val="24"/>
                <w:szCs w:val="24"/>
              </w:rPr>
              <w:t xml:space="preserve">, за исключением случаев, предусмотренных Федеральном законом от 05.04.2013 № 44-ФЗ </w:t>
            </w:r>
            <w:r w:rsidRPr="003F25BF">
              <w:rPr>
                <w:sz w:val="24"/>
                <w:szCs w:val="24"/>
              </w:rPr>
              <w:lastRenderedPageBreak/>
              <w:t xml:space="preserve">«О контрактной системе в сфере закупок товаров, работ, услуг для обеспечения государственных и муниципальных нужд».  </w:t>
            </w:r>
          </w:p>
          <w:p w14:paraId="65A593EC" w14:textId="7D45845A" w:rsidR="00322831" w:rsidRPr="003F25BF" w:rsidRDefault="0002452C" w:rsidP="00322831">
            <w:pPr>
              <w:jc w:val="both"/>
              <w:rPr>
                <w:sz w:val="24"/>
                <w:szCs w:val="24"/>
              </w:rPr>
            </w:pPr>
            <w:r w:rsidRPr="003F25BF">
              <w:rPr>
                <w:sz w:val="24"/>
                <w:szCs w:val="24"/>
              </w:rPr>
              <w:t>4.</w:t>
            </w:r>
            <w:proofErr w:type="gramStart"/>
            <w:r w:rsidRPr="003F25BF">
              <w:rPr>
                <w:sz w:val="24"/>
                <w:szCs w:val="24"/>
              </w:rPr>
              <w:t>3.</w:t>
            </w:r>
            <w:r w:rsidR="00322831" w:rsidRPr="003F25BF">
              <w:rPr>
                <w:sz w:val="24"/>
                <w:szCs w:val="24"/>
              </w:rPr>
              <w:t>Оплата</w:t>
            </w:r>
            <w:proofErr w:type="gramEnd"/>
            <w:r w:rsidR="00322831" w:rsidRPr="003F25BF">
              <w:rPr>
                <w:sz w:val="24"/>
                <w:szCs w:val="24"/>
              </w:rPr>
              <w:t xml:space="preserve"> по Контракту осуществляется по безналичному расчету платежным поручением путем перечисления Заказчиком денежных средств на расчетный счет Исполнителя, в течение 10 рабочих дней с даты подписания сторонами акта сдачи-приемки оказанных услуг.   </w:t>
            </w:r>
          </w:p>
          <w:p w14:paraId="1C28A638" w14:textId="77777777" w:rsidR="00322831" w:rsidRPr="003F25BF" w:rsidRDefault="00322831" w:rsidP="00322831">
            <w:pPr>
              <w:jc w:val="both"/>
              <w:rPr>
                <w:sz w:val="24"/>
                <w:szCs w:val="24"/>
              </w:rPr>
            </w:pPr>
            <w:r w:rsidRPr="003F25BF">
              <w:rPr>
                <w:sz w:val="24"/>
                <w:szCs w:val="24"/>
              </w:rPr>
              <w:t>4.4. Источник финансирования ______________________________________________.</w:t>
            </w:r>
          </w:p>
          <w:p w14:paraId="7AA9C585" w14:textId="77777777" w:rsidR="00BC2790" w:rsidRPr="003F25BF" w:rsidRDefault="00BC2790" w:rsidP="00322831">
            <w:pPr>
              <w:rPr>
                <w:b/>
                <w:sz w:val="24"/>
                <w:szCs w:val="24"/>
              </w:rPr>
            </w:pPr>
          </w:p>
          <w:p w14:paraId="2A63CFC0" w14:textId="77777777" w:rsidR="006665CA" w:rsidRPr="003F25BF" w:rsidRDefault="006665CA" w:rsidP="006665CA">
            <w:pPr>
              <w:jc w:val="center"/>
              <w:rPr>
                <w:b/>
                <w:sz w:val="24"/>
                <w:szCs w:val="24"/>
              </w:rPr>
            </w:pPr>
            <w:r w:rsidRPr="003F25BF">
              <w:rPr>
                <w:b/>
                <w:sz w:val="24"/>
                <w:szCs w:val="24"/>
              </w:rPr>
              <w:t>5.</w:t>
            </w:r>
            <w:r w:rsidRPr="003F25BF">
              <w:rPr>
                <w:b/>
                <w:sz w:val="24"/>
                <w:szCs w:val="24"/>
              </w:rPr>
              <w:tab/>
              <w:t>Порядок сдачи и приемки услуг</w:t>
            </w:r>
          </w:p>
          <w:p w14:paraId="5225C5B3" w14:textId="77777777" w:rsidR="006665CA" w:rsidRPr="003F25BF" w:rsidRDefault="006665CA" w:rsidP="006665CA">
            <w:pPr>
              <w:jc w:val="both"/>
              <w:rPr>
                <w:sz w:val="24"/>
                <w:szCs w:val="24"/>
              </w:rPr>
            </w:pPr>
            <w:r w:rsidRPr="003F25BF">
              <w:rPr>
                <w:sz w:val="24"/>
                <w:szCs w:val="24"/>
              </w:rPr>
              <w:t>5.1.</w:t>
            </w:r>
            <w:r w:rsidRPr="003F25BF">
              <w:rPr>
                <w:sz w:val="24"/>
                <w:szCs w:val="24"/>
              </w:rPr>
              <w:tab/>
              <w:t xml:space="preserve">Факт оказания услуг по настоящему Контракту подтверждается актом сдачи-приемки оказанных услуг, подписанным Сторонами. </w:t>
            </w:r>
          </w:p>
          <w:p w14:paraId="0E1E52C6" w14:textId="77777777" w:rsidR="006665CA" w:rsidRPr="003F25BF" w:rsidRDefault="006665CA" w:rsidP="006665CA">
            <w:pPr>
              <w:jc w:val="both"/>
              <w:rPr>
                <w:sz w:val="24"/>
                <w:szCs w:val="24"/>
              </w:rPr>
            </w:pPr>
            <w:r w:rsidRPr="003F25BF">
              <w:rPr>
                <w:sz w:val="24"/>
                <w:szCs w:val="24"/>
              </w:rPr>
              <w:t>5.2.</w:t>
            </w:r>
            <w:r w:rsidRPr="003F25BF">
              <w:rPr>
                <w:sz w:val="24"/>
                <w:szCs w:val="24"/>
              </w:rPr>
              <w:tab/>
              <w:t xml:space="preserve">Исполнитель оформляет акт сдачи-приемки оказанных услуг в 2-х экземплярах по завершению обучения. После подписания Акта Сторонами один экземпляр возвращается Исполнителю, второй экземпляр остается у Заказчика. </w:t>
            </w:r>
          </w:p>
          <w:p w14:paraId="3C5A3B3D" w14:textId="77777777" w:rsidR="006665CA" w:rsidRPr="003F25BF" w:rsidRDefault="006665CA" w:rsidP="006665CA">
            <w:pPr>
              <w:jc w:val="both"/>
              <w:rPr>
                <w:sz w:val="24"/>
                <w:szCs w:val="24"/>
              </w:rPr>
            </w:pPr>
            <w:r w:rsidRPr="003F25BF">
              <w:rPr>
                <w:sz w:val="24"/>
                <w:szCs w:val="24"/>
              </w:rPr>
              <w:t>5.3. Заказчик не позднее 5 рабочих дней, следующих за днем получения акта сдачи-приемки оказанных услуг, осуществляет приемку результатов оказанных услуг.</w:t>
            </w:r>
          </w:p>
          <w:p w14:paraId="6C9F6DAC" w14:textId="77777777" w:rsidR="006665CA" w:rsidRPr="003F25BF" w:rsidRDefault="006665CA" w:rsidP="006665CA">
            <w:pPr>
              <w:jc w:val="both"/>
              <w:rPr>
                <w:sz w:val="24"/>
                <w:szCs w:val="24"/>
              </w:rPr>
            </w:pPr>
          </w:p>
          <w:p w14:paraId="3B3F4982" w14:textId="77777777" w:rsidR="006665CA" w:rsidRPr="003F25BF" w:rsidRDefault="006665CA" w:rsidP="006665CA">
            <w:pPr>
              <w:jc w:val="center"/>
              <w:rPr>
                <w:b/>
                <w:sz w:val="24"/>
                <w:szCs w:val="24"/>
              </w:rPr>
            </w:pPr>
            <w:r w:rsidRPr="003F25BF">
              <w:rPr>
                <w:b/>
                <w:sz w:val="24"/>
                <w:szCs w:val="24"/>
              </w:rPr>
              <w:t>6. Основания изменения и расторжения контракта</w:t>
            </w:r>
          </w:p>
          <w:p w14:paraId="05F3DAF8" w14:textId="77777777" w:rsidR="006665CA" w:rsidRPr="003F25BF" w:rsidRDefault="006665CA" w:rsidP="006665CA">
            <w:pPr>
              <w:jc w:val="both"/>
              <w:rPr>
                <w:sz w:val="24"/>
                <w:szCs w:val="24"/>
              </w:rPr>
            </w:pPr>
            <w:r w:rsidRPr="003F25BF">
              <w:rPr>
                <w:sz w:val="24"/>
                <w:szCs w:val="24"/>
              </w:rPr>
              <w:t>6.1.</w:t>
            </w:r>
            <w:r w:rsidRPr="003F25BF">
              <w:rPr>
                <w:sz w:val="24"/>
                <w:szCs w:val="24"/>
              </w:rPr>
              <w:tab/>
              <w:t xml:space="preserve">Изменения условий Контракта, совершаются в соответствии со ст. 95 Федерального закона от 05 апреля 2013 г. №44-ФЗ «О контрактной системе в сфере закупок товаров, работ и услуг для обеспечения государственных и муниципальных нужд» только в письменной форме, в виде соглашений к настоящему Контракту и подлежат подписанию обеими Сторонами. </w:t>
            </w:r>
          </w:p>
          <w:p w14:paraId="77240E4B" w14:textId="77777777" w:rsidR="006665CA" w:rsidRPr="003F25BF" w:rsidRDefault="006665CA" w:rsidP="006665CA">
            <w:pPr>
              <w:jc w:val="both"/>
              <w:rPr>
                <w:sz w:val="24"/>
                <w:szCs w:val="24"/>
              </w:rPr>
            </w:pPr>
            <w:r w:rsidRPr="003F25BF">
              <w:rPr>
                <w:sz w:val="24"/>
                <w:szCs w:val="24"/>
              </w:rPr>
              <w:t>6.2. Расторжение настоящего Контракта допускается по соглашению сторон, а также в случаях, установленных статьей 61 Федерального закона от 29 декабря 2012 № 273-ФЗ «Об образовании в Российской Федерации». При этом факт подписания Сторонами соглашения о расторжении настоящего Контракта не освобождает Стороны от обязанности урегулирования взаимных расчетов.</w:t>
            </w:r>
          </w:p>
          <w:p w14:paraId="3D4547E9" w14:textId="77777777" w:rsidR="006665CA" w:rsidRPr="003F25BF" w:rsidRDefault="006665CA" w:rsidP="006665CA">
            <w:pPr>
              <w:jc w:val="both"/>
              <w:rPr>
                <w:sz w:val="24"/>
                <w:szCs w:val="24"/>
              </w:rPr>
            </w:pPr>
            <w:r w:rsidRPr="003F25BF">
              <w:rPr>
                <w:sz w:val="24"/>
                <w:szCs w:val="24"/>
              </w:rPr>
              <w:t>6.3.</w:t>
            </w:r>
            <w:r w:rsidRPr="003F25BF">
              <w:rPr>
                <w:sz w:val="24"/>
                <w:szCs w:val="24"/>
              </w:rPr>
              <w:tab/>
              <w:t xml:space="preserve">Контракт может быть расторгнут по инициативе Исполнителя в одностороннем порядке в случаях: </w:t>
            </w:r>
          </w:p>
          <w:p w14:paraId="25E48871" w14:textId="77777777" w:rsidR="006665CA" w:rsidRPr="003F25BF" w:rsidRDefault="006665CA" w:rsidP="006665CA">
            <w:pPr>
              <w:jc w:val="both"/>
              <w:rPr>
                <w:sz w:val="24"/>
                <w:szCs w:val="24"/>
              </w:rPr>
            </w:pPr>
            <w:r w:rsidRPr="003F25BF">
              <w:rPr>
                <w:sz w:val="24"/>
                <w:szCs w:val="24"/>
              </w:rPr>
              <w:t xml:space="preserve">- просрочки оплаты стоимости платных образовательных услуг; </w:t>
            </w:r>
          </w:p>
          <w:p w14:paraId="4B5325E0" w14:textId="77777777" w:rsidR="006665CA" w:rsidRPr="003F25BF" w:rsidRDefault="006665CA" w:rsidP="006665CA">
            <w:pPr>
              <w:jc w:val="both"/>
              <w:rPr>
                <w:sz w:val="24"/>
                <w:szCs w:val="24"/>
              </w:rPr>
            </w:pPr>
            <w:r w:rsidRPr="003F25BF">
              <w:rPr>
                <w:sz w:val="24"/>
                <w:szCs w:val="24"/>
              </w:rPr>
              <w:t>- невозможности надлежащего исполнения обязательства по оказанию платных образовательных услуг вследствие действий (бездействия) Заказчика (Слушателя);</w:t>
            </w:r>
          </w:p>
          <w:p w14:paraId="4FE0DF83" w14:textId="77777777" w:rsidR="006665CA" w:rsidRPr="003F25BF" w:rsidRDefault="006665CA" w:rsidP="006665CA">
            <w:pPr>
              <w:jc w:val="both"/>
              <w:rPr>
                <w:sz w:val="24"/>
                <w:szCs w:val="24"/>
              </w:rPr>
            </w:pPr>
            <w:r w:rsidRPr="003F25BF">
              <w:rPr>
                <w:sz w:val="24"/>
                <w:szCs w:val="24"/>
              </w:rPr>
              <w:t>- применения к Слушателю, отчисления как меры дисциплинарного взыскания;</w:t>
            </w:r>
          </w:p>
          <w:p w14:paraId="00EB75F7" w14:textId="77777777" w:rsidR="006665CA" w:rsidRPr="003F25BF" w:rsidRDefault="006665CA" w:rsidP="006665CA">
            <w:pPr>
              <w:jc w:val="both"/>
              <w:rPr>
                <w:sz w:val="24"/>
                <w:szCs w:val="24"/>
              </w:rPr>
            </w:pPr>
            <w:r w:rsidRPr="003F25BF">
              <w:rPr>
                <w:sz w:val="24"/>
                <w:szCs w:val="24"/>
              </w:rPr>
              <w:t xml:space="preserve">- невыполнения Слушателем обязанностей по добросовестному освоению образовательной программы и выполнению учебного плана; </w:t>
            </w:r>
          </w:p>
          <w:p w14:paraId="6419423F" w14:textId="77777777" w:rsidR="006665CA" w:rsidRPr="003F25BF" w:rsidRDefault="006665CA" w:rsidP="006665CA">
            <w:pPr>
              <w:jc w:val="both"/>
              <w:rPr>
                <w:sz w:val="24"/>
                <w:szCs w:val="24"/>
              </w:rPr>
            </w:pPr>
            <w:r w:rsidRPr="003F25BF">
              <w:rPr>
                <w:sz w:val="24"/>
                <w:szCs w:val="24"/>
              </w:rPr>
              <w:t xml:space="preserve">- установления нарушения порядка приема на обучение, повлекшего по вине Слушателя, его незаконное зачисление на обучение.     </w:t>
            </w:r>
          </w:p>
          <w:p w14:paraId="380F4999" w14:textId="77777777" w:rsidR="006665CA" w:rsidRPr="003F25BF" w:rsidRDefault="006665CA" w:rsidP="006665CA">
            <w:pPr>
              <w:jc w:val="both"/>
              <w:rPr>
                <w:sz w:val="24"/>
                <w:szCs w:val="24"/>
              </w:rPr>
            </w:pPr>
            <w:r w:rsidRPr="003F25BF">
              <w:rPr>
                <w:sz w:val="24"/>
                <w:szCs w:val="24"/>
              </w:rPr>
              <w:t>6.4.</w:t>
            </w:r>
            <w:r w:rsidRPr="003F25BF">
              <w:rPr>
                <w:sz w:val="24"/>
                <w:szCs w:val="24"/>
              </w:rPr>
              <w:tab/>
              <w:t>Исполнитель вправе отказаться от исполнения обязательств по Контракту при условии полного возмещения Заказчику убытков.</w:t>
            </w:r>
          </w:p>
          <w:p w14:paraId="3D87484D" w14:textId="77777777" w:rsidR="006665CA" w:rsidRPr="003F25BF" w:rsidRDefault="006665CA" w:rsidP="006665CA">
            <w:pPr>
              <w:jc w:val="both"/>
              <w:rPr>
                <w:sz w:val="24"/>
                <w:szCs w:val="24"/>
              </w:rPr>
            </w:pPr>
            <w:r w:rsidRPr="003F25BF">
              <w:rPr>
                <w:sz w:val="24"/>
                <w:szCs w:val="24"/>
              </w:rPr>
              <w:t>6.5.</w:t>
            </w:r>
            <w:r w:rsidRPr="003F25BF">
              <w:rPr>
                <w:sz w:val="24"/>
                <w:szCs w:val="24"/>
              </w:rPr>
              <w:tab/>
              <w:t>Заказчик вправе отказаться от исполнения настоящего Контракта при условии оплаты Исполнителю фактически понесенных им расходов, связанных с исполнением обязательств по Контракту.</w:t>
            </w:r>
          </w:p>
          <w:p w14:paraId="13174494" w14:textId="77777777" w:rsidR="0002452C" w:rsidRPr="003F25BF" w:rsidRDefault="0002452C" w:rsidP="00EE44A7">
            <w:pPr>
              <w:jc w:val="center"/>
              <w:rPr>
                <w:b/>
                <w:sz w:val="24"/>
                <w:szCs w:val="24"/>
              </w:rPr>
            </w:pPr>
            <w:r w:rsidRPr="003F25BF">
              <w:rPr>
                <w:b/>
                <w:sz w:val="24"/>
                <w:szCs w:val="24"/>
              </w:rPr>
              <w:t>7. Действие обстоятельств непреодолимой силы</w:t>
            </w:r>
          </w:p>
          <w:p w14:paraId="7EAE8EF2" w14:textId="77777777" w:rsidR="0002452C" w:rsidRPr="003F25BF" w:rsidRDefault="0002452C" w:rsidP="00EE44A7">
            <w:pPr>
              <w:jc w:val="both"/>
              <w:rPr>
                <w:sz w:val="24"/>
                <w:szCs w:val="24"/>
              </w:rPr>
            </w:pPr>
            <w:r w:rsidRPr="003F25BF">
              <w:rPr>
                <w:sz w:val="24"/>
                <w:szCs w:val="24"/>
              </w:rPr>
              <w:t>7.1. Стороны освобождаются от ответственности за частичное или полное неисполнение обязательств по настоящему Контракту, если оно явилось следствием природных явлений,  эпидемий, действий внешних объективных факторов, в том числе социальных явлений, военных действий, забастовок, объявления моратория Правительством Российской Федерации и прочих обстоятельств непреодолимой силы, на время действия этих обстоятельств, если эти обстоятельства непосредственно повлияли на исполнение настоящего Контракта.</w:t>
            </w:r>
          </w:p>
          <w:p w14:paraId="09AEC810" w14:textId="77777777" w:rsidR="0002452C" w:rsidRPr="003F25BF" w:rsidRDefault="0002452C" w:rsidP="00EE44A7">
            <w:pPr>
              <w:jc w:val="both"/>
              <w:rPr>
                <w:sz w:val="24"/>
                <w:szCs w:val="24"/>
              </w:rPr>
            </w:pPr>
            <w:r w:rsidRPr="003F25BF">
              <w:rPr>
                <w:sz w:val="24"/>
                <w:szCs w:val="24"/>
              </w:rPr>
              <w:lastRenderedPageBreak/>
              <w:t>Обстоятельства непреодолимой силы должны быть документально подтверждены актом соответствующего компетентного органа.</w:t>
            </w:r>
          </w:p>
          <w:p w14:paraId="113DC1E4" w14:textId="77777777" w:rsidR="0002452C" w:rsidRPr="003F25BF" w:rsidRDefault="0002452C" w:rsidP="00EE44A7">
            <w:pPr>
              <w:jc w:val="both"/>
              <w:rPr>
                <w:sz w:val="24"/>
                <w:szCs w:val="24"/>
              </w:rPr>
            </w:pPr>
            <w:r w:rsidRPr="003F25BF">
              <w:rPr>
                <w:sz w:val="24"/>
                <w:szCs w:val="24"/>
              </w:rPr>
              <w:t>7.2. При наступлении обстоятельств непреодолимой силы срок исполнения обязательств по настоящему Контракту отодвигается соразмерно времени действия данных обстоятельств.</w:t>
            </w:r>
          </w:p>
          <w:p w14:paraId="09440486" w14:textId="77777777" w:rsidR="0002452C" w:rsidRPr="003F25BF" w:rsidRDefault="0002452C" w:rsidP="00EE44A7">
            <w:pPr>
              <w:jc w:val="both"/>
              <w:rPr>
                <w:sz w:val="24"/>
                <w:szCs w:val="24"/>
              </w:rPr>
            </w:pPr>
            <w:r w:rsidRPr="003F25BF">
              <w:rPr>
                <w:sz w:val="24"/>
                <w:szCs w:val="24"/>
              </w:rPr>
              <w:t>Сторона, для которой надлежащее исполнение обязательств оказалось невозможным в результате действия обстоятельств непреодолимой силы, обязана в течение пяти дней с даты возникновения таких обстоятельств уведомить в письменной форме другую Сторону о моменте возникновения, виде и возможной продолжительности их действия.</w:t>
            </w:r>
          </w:p>
          <w:p w14:paraId="116E411B" w14:textId="77777777" w:rsidR="0002452C" w:rsidRPr="003F25BF" w:rsidRDefault="0002452C" w:rsidP="00EE44A7">
            <w:pPr>
              <w:jc w:val="both"/>
              <w:rPr>
                <w:sz w:val="24"/>
                <w:szCs w:val="24"/>
              </w:rPr>
            </w:pPr>
            <w:r w:rsidRPr="003F25BF">
              <w:rPr>
                <w:sz w:val="24"/>
                <w:szCs w:val="24"/>
              </w:rPr>
              <w:t>7.3. Если обстоятельства, указанные в пункте 7.1. настоящего Контракта, будут длиться более трех календарных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14:paraId="4DC453AB" w14:textId="77777777" w:rsidR="0002452C" w:rsidRPr="003F25BF" w:rsidRDefault="0002452C" w:rsidP="00EE44A7">
            <w:pPr>
              <w:jc w:val="both"/>
              <w:rPr>
                <w:sz w:val="24"/>
                <w:szCs w:val="24"/>
              </w:rPr>
            </w:pPr>
          </w:p>
          <w:p w14:paraId="1B5CAC39" w14:textId="77777777" w:rsidR="006665CA" w:rsidRPr="003F25BF" w:rsidRDefault="006665CA" w:rsidP="006665CA">
            <w:pPr>
              <w:shd w:val="clear" w:color="auto" w:fill="FFFFFF"/>
              <w:autoSpaceDE w:val="0"/>
              <w:autoSpaceDN w:val="0"/>
              <w:adjustRightInd w:val="0"/>
              <w:jc w:val="center"/>
              <w:rPr>
                <w:sz w:val="24"/>
                <w:szCs w:val="24"/>
              </w:rPr>
            </w:pPr>
            <w:r w:rsidRPr="003F25BF">
              <w:rPr>
                <w:b/>
                <w:sz w:val="24"/>
                <w:szCs w:val="24"/>
              </w:rPr>
              <w:t>8. Антикоррупционная оговорка</w:t>
            </w:r>
          </w:p>
          <w:p w14:paraId="4D47C619" w14:textId="77777777" w:rsidR="006665CA" w:rsidRPr="003F25BF" w:rsidRDefault="006665CA" w:rsidP="006665CA">
            <w:pPr>
              <w:jc w:val="both"/>
              <w:rPr>
                <w:sz w:val="24"/>
                <w:szCs w:val="24"/>
              </w:rPr>
            </w:pPr>
            <w:r w:rsidRPr="003F25BF">
              <w:rPr>
                <w:sz w:val="24"/>
                <w:szCs w:val="24"/>
              </w:rPr>
              <w:t>8.1.</w:t>
            </w:r>
            <w:r w:rsidRPr="003F25BF">
              <w:rPr>
                <w:spacing w:val="-4"/>
                <w:sz w:val="24"/>
                <w:szCs w:val="24"/>
              </w:rPr>
              <w:t xml:space="preserve"> </w:t>
            </w:r>
            <w:r w:rsidRPr="003F25BF">
              <w:rPr>
                <w:sz w:val="24"/>
                <w:szCs w:val="24"/>
              </w:rPr>
              <w:t>Настоящая оговорка отражает приверженность Сторон Договора,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Контракта на высоком уровне.</w:t>
            </w:r>
          </w:p>
          <w:p w14:paraId="55877A2F" w14:textId="77777777" w:rsidR="006665CA" w:rsidRPr="003F25BF" w:rsidRDefault="006665CA" w:rsidP="006665CA">
            <w:pPr>
              <w:jc w:val="both"/>
              <w:rPr>
                <w:sz w:val="24"/>
                <w:szCs w:val="24"/>
              </w:rPr>
            </w:pPr>
            <w:r w:rsidRPr="003F25BF">
              <w:rPr>
                <w:sz w:val="24"/>
                <w:szCs w:val="24"/>
              </w:rPr>
              <w:t>8.2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9673364" w14:textId="77777777" w:rsidR="006665CA" w:rsidRPr="003F25BF" w:rsidRDefault="006665CA" w:rsidP="006665CA">
            <w:pPr>
              <w:jc w:val="both"/>
              <w:rPr>
                <w:sz w:val="24"/>
                <w:szCs w:val="24"/>
              </w:rPr>
            </w:pPr>
            <w:r w:rsidRPr="003F25BF">
              <w:rPr>
                <w:sz w:val="24"/>
                <w:szCs w:val="24"/>
              </w:rPr>
              <w:t>8.3.</w:t>
            </w:r>
            <w:r w:rsidRPr="003F25BF">
              <w:rPr>
                <w:sz w:val="24"/>
                <w:szCs w:val="24"/>
              </w:rPr>
              <w:tab/>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0C44FFEA" w14:textId="6FC7A040" w:rsidR="003F25BF" w:rsidRPr="003F25BF" w:rsidRDefault="006665CA" w:rsidP="003F25BF">
            <w:pPr>
              <w:jc w:val="both"/>
              <w:rPr>
                <w:sz w:val="24"/>
                <w:szCs w:val="24"/>
              </w:rPr>
            </w:pPr>
            <w:r w:rsidRPr="003F25BF">
              <w:rPr>
                <w:sz w:val="24"/>
                <w:szCs w:val="24"/>
              </w:rPr>
              <w:t>8.4.</w:t>
            </w:r>
            <w:r w:rsidRPr="003F25BF">
              <w:rPr>
                <w:sz w:val="24"/>
                <w:szCs w:val="24"/>
              </w:rPr>
              <w:tab/>
              <w:t>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r w:rsidR="003F25BF">
              <w:rPr>
                <w:sz w:val="24"/>
                <w:szCs w:val="24"/>
              </w:rPr>
              <w:t>.</w:t>
            </w:r>
          </w:p>
          <w:p w14:paraId="676541AE" w14:textId="77777777" w:rsidR="003F25BF" w:rsidRDefault="003F25BF" w:rsidP="006665CA">
            <w:pPr>
              <w:jc w:val="center"/>
              <w:rPr>
                <w:b/>
                <w:sz w:val="24"/>
                <w:szCs w:val="24"/>
              </w:rPr>
            </w:pPr>
          </w:p>
          <w:p w14:paraId="7711FBBC" w14:textId="4E1A70C6" w:rsidR="006665CA" w:rsidRPr="003F25BF" w:rsidRDefault="006665CA" w:rsidP="006665CA">
            <w:pPr>
              <w:jc w:val="center"/>
              <w:rPr>
                <w:b/>
                <w:sz w:val="24"/>
                <w:szCs w:val="24"/>
              </w:rPr>
            </w:pPr>
            <w:r w:rsidRPr="003F25BF">
              <w:rPr>
                <w:b/>
                <w:sz w:val="24"/>
                <w:szCs w:val="24"/>
              </w:rPr>
              <w:t>9. Ответственность Сторон</w:t>
            </w:r>
          </w:p>
          <w:p w14:paraId="07F364A5" w14:textId="77777777" w:rsidR="006665CA" w:rsidRPr="003F25BF" w:rsidRDefault="006665CA" w:rsidP="006665CA">
            <w:pPr>
              <w:jc w:val="both"/>
              <w:rPr>
                <w:sz w:val="24"/>
                <w:szCs w:val="24"/>
              </w:rPr>
            </w:pPr>
            <w:r w:rsidRPr="003F25BF">
              <w:rPr>
                <w:sz w:val="24"/>
                <w:szCs w:val="24"/>
              </w:rPr>
              <w:t>9.1.</w:t>
            </w:r>
            <w:r w:rsidRPr="003F25BF">
              <w:rPr>
                <w:sz w:val="24"/>
                <w:szCs w:val="24"/>
              </w:rPr>
              <w:tab/>
              <w:t>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и Контрактом.</w:t>
            </w:r>
          </w:p>
          <w:p w14:paraId="1F68BF79" w14:textId="77777777" w:rsidR="006665CA" w:rsidRPr="003F25BF" w:rsidRDefault="006665CA" w:rsidP="006665CA">
            <w:pPr>
              <w:jc w:val="both"/>
              <w:rPr>
                <w:sz w:val="24"/>
                <w:szCs w:val="24"/>
              </w:rPr>
            </w:pPr>
            <w:r w:rsidRPr="003F25BF">
              <w:rPr>
                <w:kern w:val="1"/>
                <w:sz w:val="24"/>
                <w:szCs w:val="24"/>
              </w:rPr>
              <w:lastRenderedPageBreak/>
              <w:t xml:space="preserve">9.2. </w:t>
            </w:r>
            <w:r w:rsidRPr="003F25BF">
              <w:rPr>
                <w:sz w:val="24"/>
                <w:szCs w:val="24"/>
              </w:rPr>
              <w:t xml:space="preserve">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14:paraId="10863AE9" w14:textId="77777777" w:rsidR="006665CA" w:rsidRPr="003F25BF" w:rsidRDefault="006665CA" w:rsidP="006665CA">
            <w:pPr>
              <w:jc w:val="both"/>
              <w:rPr>
                <w:sz w:val="24"/>
                <w:szCs w:val="24"/>
              </w:rPr>
            </w:pPr>
            <w:r w:rsidRPr="003F25BF">
              <w:rPr>
                <w:sz w:val="24"/>
                <w:szCs w:val="24"/>
              </w:rPr>
              <w:t>9.3.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088EA7BB" w14:textId="77777777" w:rsidR="006665CA" w:rsidRPr="003F25BF" w:rsidRDefault="006665CA" w:rsidP="006665CA">
            <w:pPr>
              <w:autoSpaceDE w:val="0"/>
              <w:autoSpaceDN w:val="0"/>
              <w:adjustRightInd w:val="0"/>
              <w:jc w:val="both"/>
              <w:rPr>
                <w:sz w:val="24"/>
                <w:szCs w:val="24"/>
              </w:rPr>
            </w:pPr>
            <w:r w:rsidRPr="003F25BF">
              <w:rPr>
                <w:rFonts w:eastAsia="Calibri"/>
                <w:sz w:val="24"/>
                <w:szCs w:val="24"/>
              </w:rPr>
              <w:t>9.4.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согласно постановлению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14:paraId="63C5756B" w14:textId="77777777" w:rsidR="006665CA" w:rsidRPr="003F25BF" w:rsidRDefault="006665CA" w:rsidP="006665CA">
            <w:pPr>
              <w:autoSpaceDE w:val="0"/>
              <w:autoSpaceDN w:val="0"/>
              <w:adjustRightInd w:val="0"/>
              <w:jc w:val="both"/>
              <w:rPr>
                <w:sz w:val="24"/>
                <w:szCs w:val="24"/>
              </w:rPr>
            </w:pPr>
            <w:r w:rsidRPr="003F25BF">
              <w:rPr>
                <w:sz w:val="24"/>
                <w:szCs w:val="24"/>
              </w:rPr>
              <w:t>а) 10 процентов цены Контракта (этапа) в случае, если цена Контракта (этапа) не превышает 3 млн. рублей;</w:t>
            </w:r>
          </w:p>
          <w:p w14:paraId="29366476" w14:textId="77777777" w:rsidR="006665CA" w:rsidRPr="003F25BF" w:rsidRDefault="006665CA" w:rsidP="006665CA">
            <w:pPr>
              <w:jc w:val="both"/>
              <w:rPr>
                <w:sz w:val="24"/>
                <w:szCs w:val="24"/>
              </w:rPr>
            </w:pPr>
            <w:r w:rsidRPr="003F25BF">
              <w:rPr>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26B8CD7F" w14:textId="77777777" w:rsidR="006665CA" w:rsidRPr="003F25BF" w:rsidRDefault="006665CA" w:rsidP="006665CA">
            <w:pPr>
              <w:jc w:val="both"/>
              <w:rPr>
                <w:sz w:val="24"/>
                <w:szCs w:val="24"/>
              </w:rPr>
            </w:pPr>
            <w:r w:rsidRPr="003F25BF">
              <w:rPr>
                <w:sz w:val="24"/>
                <w:szCs w:val="24"/>
              </w:rPr>
              <w:t xml:space="preserve">9.5.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14:paraId="1AB057AE" w14:textId="77777777" w:rsidR="006665CA" w:rsidRPr="003F25BF" w:rsidRDefault="006665CA" w:rsidP="006665CA">
            <w:pPr>
              <w:jc w:val="both"/>
              <w:rPr>
                <w:sz w:val="24"/>
                <w:szCs w:val="24"/>
              </w:rPr>
            </w:pPr>
            <w:r w:rsidRPr="003F25BF">
              <w:rPr>
                <w:sz w:val="24"/>
                <w:szCs w:val="24"/>
              </w:rPr>
              <w:t xml:space="preserve"> 9.5.1.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такой пени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A20802E" w14:textId="77777777" w:rsidR="006665CA" w:rsidRPr="003F25BF" w:rsidRDefault="006665CA" w:rsidP="006665CA">
            <w:pPr>
              <w:jc w:val="both"/>
              <w:rPr>
                <w:sz w:val="24"/>
                <w:szCs w:val="24"/>
              </w:rPr>
            </w:pPr>
            <w:r w:rsidRPr="003F25BF">
              <w:rPr>
                <w:sz w:val="24"/>
                <w:szCs w:val="24"/>
              </w:rPr>
              <w:t>9.6.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4BE259F9" w14:textId="77777777" w:rsidR="006665CA" w:rsidRPr="003F25BF" w:rsidRDefault="006665CA" w:rsidP="006665CA">
            <w:pPr>
              <w:jc w:val="both"/>
              <w:rPr>
                <w:sz w:val="24"/>
                <w:szCs w:val="24"/>
              </w:rPr>
            </w:pPr>
            <w:r w:rsidRPr="003F25BF">
              <w:rPr>
                <w:sz w:val="24"/>
                <w:szCs w:val="24"/>
              </w:rPr>
              <w:t>а) 1000 рублей, если цена Контракта не превышает 3 млн. рублей (включительно);</w:t>
            </w:r>
          </w:p>
          <w:p w14:paraId="45A289A3" w14:textId="77777777" w:rsidR="006665CA" w:rsidRPr="003F25BF" w:rsidRDefault="006665CA" w:rsidP="006665CA">
            <w:pPr>
              <w:jc w:val="both"/>
              <w:rPr>
                <w:sz w:val="24"/>
                <w:szCs w:val="24"/>
              </w:rPr>
            </w:pPr>
            <w:r w:rsidRPr="003F25BF">
              <w:rPr>
                <w:sz w:val="24"/>
                <w:szCs w:val="24"/>
              </w:rPr>
              <w:t>б) 5000 рублей, если цена Контракта составляет от 3 млн. рублей до 50 млн. рублей (включительно).</w:t>
            </w:r>
          </w:p>
          <w:p w14:paraId="07870670" w14:textId="77777777" w:rsidR="006665CA" w:rsidRPr="003F25BF" w:rsidRDefault="006665CA" w:rsidP="006665CA">
            <w:pPr>
              <w:autoSpaceDE w:val="0"/>
              <w:autoSpaceDN w:val="0"/>
              <w:adjustRightInd w:val="0"/>
              <w:jc w:val="both"/>
              <w:rPr>
                <w:sz w:val="24"/>
                <w:szCs w:val="24"/>
              </w:rPr>
            </w:pPr>
            <w:r w:rsidRPr="003F25BF">
              <w:rPr>
                <w:sz w:val="24"/>
                <w:szCs w:val="24"/>
              </w:rPr>
              <w:t>9.7.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620EB075" w14:textId="77777777" w:rsidR="006665CA" w:rsidRPr="003F25BF" w:rsidRDefault="006665CA" w:rsidP="006665CA">
            <w:pPr>
              <w:autoSpaceDE w:val="0"/>
              <w:autoSpaceDN w:val="0"/>
              <w:adjustRightInd w:val="0"/>
              <w:jc w:val="both"/>
              <w:rPr>
                <w:sz w:val="24"/>
                <w:szCs w:val="24"/>
              </w:rPr>
            </w:pPr>
            <w:r w:rsidRPr="003F25BF">
              <w:rPr>
                <w:sz w:val="24"/>
                <w:szCs w:val="24"/>
              </w:rPr>
              <w:t>9.8.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8945410" w14:textId="77777777" w:rsidR="006665CA" w:rsidRPr="003F25BF" w:rsidRDefault="006665CA" w:rsidP="006665CA">
            <w:pPr>
              <w:autoSpaceDE w:val="0"/>
              <w:autoSpaceDN w:val="0"/>
              <w:adjustRightInd w:val="0"/>
              <w:jc w:val="both"/>
              <w:rPr>
                <w:sz w:val="24"/>
                <w:szCs w:val="24"/>
              </w:rPr>
            </w:pPr>
            <w:r w:rsidRPr="003F25BF">
              <w:rPr>
                <w:sz w:val="24"/>
                <w:szCs w:val="24"/>
              </w:rPr>
              <w:t>9.9. Ответственность Сторон в иных случаях определяется в соответствии с законодательством Российской Федерации.</w:t>
            </w:r>
          </w:p>
          <w:p w14:paraId="1D69E8AB" w14:textId="77777777" w:rsidR="006665CA" w:rsidRPr="003F25BF" w:rsidRDefault="006665CA" w:rsidP="006665CA">
            <w:pPr>
              <w:autoSpaceDE w:val="0"/>
              <w:autoSpaceDN w:val="0"/>
              <w:adjustRightInd w:val="0"/>
              <w:jc w:val="both"/>
              <w:rPr>
                <w:sz w:val="22"/>
                <w:szCs w:val="22"/>
              </w:rPr>
            </w:pPr>
            <w:r w:rsidRPr="003F25BF">
              <w:rPr>
                <w:sz w:val="24"/>
                <w:szCs w:val="24"/>
              </w:rPr>
              <w:t>9</w:t>
            </w:r>
            <w:r w:rsidRPr="003F25BF">
              <w:rPr>
                <w:sz w:val="22"/>
                <w:szCs w:val="22"/>
              </w:rPr>
              <w:t>.10.</w:t>
            </w:r>
            <w:r w:rsidRPr="003F25BF">
              <w:rPr>
                <w:sz w:val="22"/>
                <w:szCs w:val="22"/>
              </w:rPr>
              <w:tab/>
              <w:t xml:space="preserve">Уплата штрафа, пени не освобождает Стороны от исполнения обязательств или устранения нарушений. </w:t>
            </w:r>
          </w:p>
          <w:p w14:paraId="030FAF75" w14:textId="77777777" w:rsidR="006665CA" w:rsidRPr="003F25BF" w:rsidRDefault="006665CA" w:rsidP="006665CA">
            <w:pPr>
              <w:autoSpaceDE w:val="0"/>
              <w:autoSpaceDN w:val="0"/>
              <w:adjustRightInd w:val="0"/>
              <w:jc w:val="both"/>
              <w:rPr>
                <w:sz w:val="22"/>
                <w:szCs w:val="22"/>
              </w:rPr>
            </w:pPr>
            <w:r w:rsidRPr="003F25BF">
              <w:rPr>
                <w:sz w:val="22"/>
                <w:szCs w:val="22"/>
              </w:rPr>
              <w:t>9.11. Сторона освобождается от уплаты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BCACBFC" w14:textId="77777777" w:rsidR="006665CA" w:rsidRPr="003F25BF" w:rsidRDefault="006665CA" w:rsidP="006665CA">
            <w:pPr>
              <w:jc w:val="both"/>
            </w:pPr>
            <w:r w:rsidRPr="003F25BF">
              <w:lastRenderedPageBreak/>
              <w:t>9.12.</w:t>
            </w:r>
            <w:r w:rsidRPr="003F25BF">
              <w:tab/>
              <w:t>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7E004A07" w14:textId="77777777" w:rsidR="006665CA" w:rsidRPr="003F25BF" w:rsidRDefault="006665CA" w:rsidP="006665CA">
            <w:pPr>
              <w:jc w:val="both"/>
            </w:pPr>
            <w:r w:rsidRPr="003F25BF">
              <w:t>9.12.1.</w:t>
            </w:r>
            <w:r w:rsidRPr="003F25BF">
              <w:tab/>
              <w:t>Безвозмездного оказания образовательной услуги;</w:t>
            </w:r>
          </w:p>
          <w:p w14:paraId="6C24EA50" w14:textId="77777777" w:rsidR="006665CA" w:rsidRPr="003F25BF" w:rsidRDefault="006665CA" w:rsidP="006665CA">
            <w:pPr>
              <w:jc w:val="both"/>
            </w:pPr>
            <w:r w:rsidRPr="003F25BF">
              <w:t>9.12.2.</w:t>
            </w:r>
            <w:r w:rsidRPr="003F25BF">
              <w:tab/>
              <w:t>Соразмерного уменьшения стоимости оказанной образовательной услуги.</w:t>
            </w:r>
          </w:p>
          <w:p w14:paraId="5F3DF2D3" w14:textId="77777777" w:rsidR="006665CA" w:rsidRPr="003F25BF" w:rsidRDefault="006665CA" w:rsidP="006665CA">
            <w:pPr>
              <w:jc w:val="both"/>
            </w:pPr>
          </w:p>
          <w:p w14:paraId="3AFD1307" w14:textId="77777777" w:rsidR="003F25BF" w:rsidRPr="003F25BF" w:rsidRDefault="003F25BF" w:rsidP="003F25BF">
            <w:pPr>
              <w:suppressAutoHyphens/>
              <w:ind w:left="1260"/>
              <w:jc w:val="center"/>
              <w:rPr>
                <w:b/>
              </w:rPr>
            </w:pPr>
            <w:r w:rsidRPr="003F25BF">
              <w:rPr>
                <w:b/>
              </w:rPr>
              <w:t>10. Порядок разрешения споров</w:t>
            </w:r>
          </w:p>
          <w:p w14:paraId="19CFCC30" w14:textId="77777777" w:rsidR="003F25BF" w:rsidRPr="003F25BF" w:rsidRDefault="003F25BF" w:rsidP="003F25BF">
            <w:pPr>
              <w:jc w:val="both"/>
            </w:pPr>
            <w:r w:rsidRPr="003F25BF">
              <w:t>10.1. 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p w14:paraId="53D8FC57" w14:textId="77777777" w:rsidR="003F25BF" w:rsidRPr="003F25BF" w:rsidRDefault="003F25BF" w:rsidP="003F25BF">
            <w:pPr>
              <w:jc w:val="both"/>
            </w:pPr>
            <w:r w:rsidRPr="003F25BF">
              <w:t>10.2.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5 (пяти) рабочих дней с даты ее получения.</w:t>
            </w:r>
          </w:p>
          <w:p w14:paraId="46558A92" w14:textId="77777777" w:rsidR="003F25BF" w:rsidRPr="003F25BF" w:rsidRDefault="003F25BF" w:rsidP="003F25BF">
            <w:pPr>
              <w:jc w:val="both"/>
            </w:pPr>
            <w:r w:rsidRPr="003F25BF">
              <w:t>10.3. В случае невозможности разрешения разногласий путем переговоров они подлежат рассмотрению в Арбитражном суде Краснодарского края.</w:t>
            </w:r>
          </w:p>
          <w:p w14:paraId="5CEC9320" w14:textId="77777777" w:rsidR="003F25BF" w:rsidRPr="003F25BF" w:rsidRDefault="003F25BF" w:rsidP="003F25BF">
            <w:pPr>
              <w:suppressAutoHyphens/>
              <w:ind w:left="900"/>
              <w:jc w:val="center"/>
              <w:rPr>
                <w:b/>
              </w:rPr>
            </w:pPr>
            <w:r w:rsidRPr="003F25BF">
              <w:rPr>
                <w:b/>
              </w:rPr>
              <w:t>11. Срок действия Контракта</w:t>
            </w:r>
          </w:p>
          <w:p w14:paraId="26872B60" w14:textId="2A97BD5F" w:rsidR="003F25BF" w:rsidRPr="003F25BF" w:rsidRDefault="003F25BF" w:rsidP="003F25BF">
            <w:pPr>
              <w:jc w:val="both"/>
            </w:pPr>
            <w:r w:rsidRPr="003F25BF">
              <w:t>11.1.</w:t>
            </w:r>
            <w:r w:rsidRPr="003F25BF">
              <w:tab/>
              <w:t xml:space="preserve">Настоящий Контракт вступает в силу со дня его заключения Сторонами и действует до </w:t>
            </w:r>
            <w:proofErr w:type="gramStart"/>
            <w:r w:rsidRPr="003F25BF">
              <w:t>« 31</w:t>
            </w:r>
            <w:proofErr w:type="gramEnd"/>
            <w:r w:rsidRPr="003F25BF">
              <w:t>» декабря</w:t>
            </w:r>
          </w:p>
          <w:p w14:paraId="7AD51B85" w14:textId="005DB8CC" w:rsidR="003F25BF" w:rsidRPr="003F25BF" w:rsidRDefault="003F25BF" w:rsidP="003F25BF">
            <w:pPr>
              <w:jc w:val="both"/>
              <w:rPr>
                <w:b/>
              </w:rPr>
            </w:pPr>
            <w:r w:rsidRPr="003F25BF">
              <w:t xml:space="preserve"> 2023 года, </w:t>
            </w:r>
            <w:r w:rsidRPr="003F25BF">
              <w:rPr>
                <w:color w:val="000000"/>
              </w:rPr>
              <w:t>а в части взаиморасчетов до полного исполнения сторонами своих обязательств по Контракту.</w:t>
            </w:r>
            <w:r w:rsidRPr="003F25BF">
              <w:t xml:space="preserve"> </w:t>
            </w:r>
            <w:r w:rsidRPr="003F25BF">
              <w:rPr>
                <w:color w:val="000000"/>
              </w:rPr>
              <w:t>Окончание срока действия Контракта не освобождает Стороны от ответственности за его нарушение.</w:t>
            </w:r>
          </w:p>
          <w:p w14:paraId="5C8DC8E8" w14:textId="77777777" w:rsidR="003F25BF" w:rsidRPr="003F25BF" w:rsidRDefault="003F25BF" w:rsidP="003F25BF">
            <w:pPr>
              <w:jc w:val="center"/>
              <w:rPr>
                <w:b/>
              </w:rPr>
            </w:pPr>
          </w:p>
          <w:p w14:paraId="46615568" w14:textId="77777777" w:rsidR="003F25BF" w:rsidRPr="003F25BF" w:rsidRDefault="003F25BF" w:rsidP="003F25BF">
            <w:pPr>
              <w:jc w:val="center"/>
              <w:rPr>
                <w:b/>
              </w:rPr>
            </w:pPr>
            <w:r w:rsidRPr="003F25BF">
              <w:rPr>
                <w:b/>
              </w:rPr>
              <w:t>12. Заключительные положения</w:t>
            </w:r>
          </w:p>
          <w:p w14:paraId="1F164A8E" w14:textId="77777777" w:rsidR="003F25BF" w:rsidRPr="003F25BF" w:rsidRDefault="003F25BF" w:rsidP="003F25BF">
            <w:pPr>
              <w:jc w:val="both"/>
            </w:pPr>
            <w:r w:rsidRPr="003F25BF">
              <w:t>12.1.</w:t>
            </w:r>
            <w:r w:rsidRPr="003F25BF">
              <w:tab/>
              <w:t>Сведения, указанные в настоящем Контракте, соответствуют информации, размещенной на официальном сайте Исполнителя в сети интернет на дату заключения настоящего Контракта.</w:t>
            </w:r>
          </w:p>
          <w:p w14:paraId="3536DFE9" w14:textId="77777777" w:rsidR="003F25BF" w:rsidRPr="003F25BF" w:rsidRDefault="003F25BF" w:rsidP="003F25BF">
            <w:pPr>
              <w:jc w:val="both"/>
            </w:pPr>
            <w:r w:rsidRPr="003F25BF">
              <w:t>12.2.</w:t>
            </w:r>
            <w:r w:rsidRPr="003F25BF">
              <w:tab/>
              <w:t>Настоящий Контракт составлен в 2-х экземплярах, по одному для каждой из Сторон. Все экземпляры имеют одинаковую юридическую силу. Изменения и дополнения настоящего Контракта могут производиться только в письменной форме и подписываться уполномоченными представителями Сторон.</w:t>
            </w:r>
          </w:p>
          <w:p w14:paraId="1538BB93" w14:textId="77777777" w:rsidR="003F25BF" w:rsidRPr="003F25BF" w:rsidRDefault="003F25BF" w:rsidP="003F25BF">
            <w:pPr>
              <w:jc w:val="both"/>
            </w:pPr>
            <w:r w:rsidRPr="003F25BF">
              <w:t>12.3.</w:t>
            </w:r>
            <w:r w:rsidRPr="003F25BF">
              <w:tab/>
              <w:t>Вопросы, не урегулированные настоящим Контрактом, разрешаются в соответствии с действующим законодательством Российской Федерации.</w:t>
            </w:r>
          </w:p>
          <w:p w14:paraId="3C80A648" w14:textId="77777777" w:rsidR="003F25BF" w:rsidRPr="003F25BF" w:rsidRDefault="003F25BF" w:rsidP="003F25BF">
            <w:pPr>
              <w:autoSpaceDE w:val="0"/>
              <w:autoSpaceDN w:val="0"/>
              <w:adjustRightInd w:val="0"/>
              <w:jc w:val="both"/>
            </w:pPr>
            <w:r w:rsidRPr="003F25BF">
              <w:t>12.4.</w:t>
            </w:r>
            <w:r w:rsidRPr="003F25BF">
              <w:tab/>
              <w:t>Все нижеперечисленные ниже Приложения являются неотъемлемой частью Контракта:</w:t>
            </w:r>
          </w:p>
          <w:p w14:paraId="2E77F49F" w14:textId="77777777" w:rsidR="003F25BF" w:rsidRPr="003F25BF" w:rsidRDefault="003F25BF" w:rsidP="003F25BF">
            <w:pPr>
              <w:autoSpaceDE w:val="0"/>
              <w:autoSpaceDN w:val="0"/>
              <w:adjustRightInd w:val="0"/>
              <w:ind w:firstLine="708"/>
              <w:jc w:val="both"/>
            </w:pPr>
            <w:r w:rsidRPr="003F25BF">
              <w:t>Приложение № 1 – Список слушателей.</w:t>
            </w:r>
          </w:p>
          <w:p w14:paraId="2655B164" w14:textId="77777777" w:rsidR="00632616" w:rsidRPr="003F25BF" w:rsidRDefault="00632616" w:rsidP="00632616">
            <w:pPr>
              <w:rPr>
                <w:b/>
              </w:rPr>
            </w:pPr>
          </w:p>
          <w:p w14:paraId="5097AFD1" w14:textId="7EDE043E" w:rsidR="0002452C" w:rsidRPr="003F25BF" w:rsidRDefault="0002452C" w:rsidP="00632616">
            <w:pPr>
              <w:rPr>
                <w:b/>
              </w:rPr>
            </w:pPr>
            <w:r w:rsidRPr="003F25BF">
              <w:rPr>
                <w:b/>
              </w:rPr>
              <w:t>12. Адреса, реквизиты и подписи сторон</w:t>
            </w:r>
          </w:p>
          <w:p w14:paraId="6640BF5D" w14:textId="77777777" w:rsidR="0002452C" w:rsidRPr="003F25BF" w:rsidRDefault="0002452C" w:rsidP="00EE44A7">
            <w:pPr>
              <w:pStyle w:val="-11"/>
              <w:ind w:left="1260"/>
              <w:rPr>
                <w:b/>
                <w:bCs/>
                <w:sz w:val="20"/>
                <w:szCs w:val="20"/>
              </w:rPr>
            </w:pPr>
          </w:p>
          <w:tbl>
            <w:tblPr>
              <w:tblW w:w="0" w:type="auto"/>
              <w:tblLayout w:type="fixed"/>
              <w:tblLook w:val="00A0" w:firstRow="1" w:lastRow="0" w:firstColumn="1" w:lastColumn="0" w:noHBand="0" w:noVBand="0"/>
            </w:tblPr>
            <w:tblGrid>
              <w:gridCol w:w="5182"/>
              <w:gridCol w:w="5183"/>
            </w:tblGrid>
            <w:tr w:rsidR="0002452C" w:rsidRPr="003F25BF" w14:paraId="7E75FE7A" w14:textId="77777777" w:rsidTr="00EE44A7">
              <w:tc>
                <w:tcPr>
                  <w:tcW w:w="5182" w:type="dxa"/>
                </w:tcPr>
                <w:p w14:paraId="5CFA35D7" w14:textId="77777777" w:rsidR="0002452C" w:rsidRPr="003F25BF" w:rsidRDefault="0002452C" w:rsidP="00EE44A7">
                  <w:pPr>
                    <w:jc w:val="center"/>
                    <w:rPr>
                      <w:b/>
                    </w:rPr>
                  </w:pPr>
                  <w:r w:rsidRPr="003F25BF">
                    <w:rPr>
                      <w:b/>
                    </w:rPr>
                    <w:t>Заказчик:</w:t>
                  </w:r>
                </w:p>
                <w:p w14:paraId="05F057E5" w14:textId="77777777" w:rsidR="0002452C" w:rsidRPr="003F25BF" w:rsidRDefault="0002452C" w:rsidP="00EE44A7">
                  <w:r w:rsidRPr="003F25BF">
                    <w:t>_________________________________________</w:t>
                  </w:r>
                </w:p>
                <w:p w14:paraId="7068970C" w14:textId="744DA78C" w:rsidR="0002452C" w:rsidRPr="003F25BF" w:rsidRDefault="0002452C" w:rsidP="00EE44A7">
                  <w:r w:rsidRPr="003F25BF">
                    <w:t>Адрес места нахождения (юридический адрес): ________________________________________</w:t>
                  </w:r>
                </w:p>
                <w:p w14:paraId="7777A3AA" w14:textId="77777777" w:rsidR="0002452C" w:rsidRPr="003F25BF" w:rsidRDefault="0002452C" w:rsidP="00EE44A7">
                  <w:r w:rsidRPr="003F25BF">
                    <w:t>ИНН ________________ ОГРН _______________</w:t>
                  </w:r>
                </w:p>
                <w:p w14:paraId="43CE97C9" w14:textId="77777777" w:rsidR="0002452C" w:rsidRPr="003F25BF" w:rsidRDefault="0002452C" w:rsidP="00EE44A7">
                  <w:r w:rsidRPr="003F25BF">
                    <w:t>Банковские реквизиты:</w:t>
                  </w:r>
                </w:p>
                <w:p w14:paraId="67A1CA91" w14:textId="77777777" w:rsidR="0002452C" w:rsidRPr="003F25BF" w:rsidRDefault="0002452C" w:rsidP="00EE44A7">
                  <w:r w:rsidRPr="003F25BF">
                    <w:t>р/с _______________________________________</w:t>
                  </w:r>
                </w:p>
                <w:p w14:paraId="44E500A1" w14:textId="1E386744" w:rsidR="0002452C" w:rsidRPr="003F25BF" w:rsidRDefault="0002452C" w:rsidP="00EE44A7">
                  <w:r w:rsidRPr="003F25BF">
                    <w:t>_______________________________________</w:t>
                  </w:r>
                </w:p>
                <w:p w14:paraId="2056062B" w14:textId="4E85A152" w:rsidR="0002452C" w:rsidRPr="003F25BF" w:rsidRDefault="0002452C" w:rsidP="00EE44A7">
                  <w:r w:rsidRPr="003F25BF">
                    <w:t>л/с_____________________________________</w:t>
                  </w:r>
                </w:p>
                <w:p w14:paraId="1F3765C2" w14:textId="77777777" w:rsidR="0002452C" w:rsidRPr="003F25BF" w:rsidRDefault="0002452C" w:rsidP="00EE44A7">
                  <w:r w:rsidRPr="003F25BF">
                    <w:t>Тел.: _________эл. почта ____________________</w:t>
                  </w:r>
                </w:p>
                <w:p w14:paraId="2B47778E" w14:textId="77777777" w:rsidR="0002452C" w:rsidRPr="003F25BF" w:rsidRDefault="0002452C" w:rsidP="00EE44A7"/>
                <w:p w14:paraId="6FC23F46" w14:textId="77777777" w:rsidR="0002452C" w:rsidRPr="003F25BF" w:rsidRDefault="0002452C" w:rsidP="00EE44A7"/>
                <w:p w14:paraId="0A026595" w14:textId="77777777" w:rsidR="0002452C" w:rsidRPr="003F25BF" w:rsidRDefault="0002452C" w:rsidP="00EE44A7"/>
                <w:p w14:paraId="18FFB011" w14:textId="77777777" w:rsidR="0002452C" w:rsidRPr="003F25BF" w:rsidRDefault="0002452C" w:rsidP="00EE44A7"/>
                <w:p w14:paraId="241232BA" w14:textId="77777777" w:rsidR="0002452C" w:rsidRPr="003F25BF" w:rsidRDefault="0002452C" w:rsidP="00EE44A7"/>
                <w:p w14:paraId="6930C609" w14:textId="40B89C74" w:rsidR="0002452C" w:rsidRPr="003F25BF" w:rsidRDefault="0002452C" w:rsidP="00EE44A7">
                  <w:r w:rsidRPr="003F25BF">
                    <w:t>________________________________________</w:t>
                  </w:r>
                </w:p>
                <w:p w14:paraId="0F2A3784" w14:textId="77777777" w:rsidR="0002452C" w:rsidRPr="003F25BF" w:rsidRDefault="0002452C" w:rsidP="00EE44A7">
                  <w:r w:rsidRPr="003F25BF">
                    <w:t>________________          ________________</w:t>
                  </w:r>
                </w:p>
                <w:p w14:paraId="61A07A2C" w14:textId="77777777" w:rsidR="0002452C" w:rsidRPr="003F25BF" w:rsidRDefault="0002452C" w:rsidP="00EE44A7">
                  <w:r w:rsidRPr="003F25BF">
                    <w:t xml:space="preserve">          (</w:t>
                  </w:r>
                  <w:proofErr w:type="gramStart"/>
                  <w:r w:rsidRPr="003F25BF">
                    <w:t xml:space="preserve">подпись)   </w:t>
                  </w:r>
                  <w:proofErr w:type="gramEnd"/>
                  <w:r w:rsidRPr="003F25BF">
                    <w:t xml:space="preserve">             М.П.                    (Ф.И.О.)</w:t>
                  </w:r>
                </w:p>
                <w:p w14:paraId="647BE52A" w14:textId="77777777" w:rsidR="0002452C" w:rsidRPr="003F25BF" w:rsidRDefault="0002452C" w:rsidP="00EE44A7">
                  <w:pPr>
                    <w:rPr>
                      <w:b/>
                    </w:rPr>
                  </w:pPr>
                </w:p>
              </w:tc>
              <w:tc>
                <w:tcPr>
                  <w:tcW w:w="5183" w:type="dxa"/>
                </w:tcPr>
                <w:p w14:paraId="00136DC7" w14:textId="77777777" w:rsidR="0002452C" w:rsidRPr="003F25BF" w:rsidRDefault="0002452C" w:rsidP="00EE44A7">
                  <w:pPr>
                    <w:jc w:val="center"/>
                    <w:rPr>
                      <w:b/>
                    </w:rPr>
                  </w:pPr>
                  <w:r w:rsidRPr="003F25BF">
                    <w:rPr>
                      <w:b/>
                    </w:rPr>
                    <w:t>Исполнитель:</w:t>
                  </w:r>
                </w:p>
                <w:p w14:paraId="046725E4" w14:textId="77777777" w:rsidR="0002452C" w:rsidRPr="003F25BF" w:rsidRDefault="0002452C" w:rsidP="00EE44A7">
                  <w:pPr>
                    <w:jc w:val="both"/>
                    <w:rPr>
                      <w:b/>
                      <w:bCs/>
                    </w:rPr>
                  </w:pPr>
                </w:p>
                <w:p w14:paraId="042550F5" w14:textId="77777777" w:rsidR="0002452C" w:rsidRPr="003F25BF" w:rsidRDefault="0002452C" w:rsidP="00EE44A7">
                  <w:pPr>
                    <w:rPr>
                      <w:b/>
                      <w:bCs/>
                    </w:rPr>
                  </w:pPr>
                  <w:r w:rsidRPr="003F25BF">
                    <w:rPr>
                      <w:b/>
                      <w:bCs/>
                    </w:rPr>
                    <w:t xml:space="preserve">ГБОУ ИРО Краснодарского края </w:t>
                  </w:r>
                </w:p>
                <w:p w14:paraId="269F7FD2" w14:textId="77777777" w:rsidR="0002452C" w:rsidRPr="003F25BF" w:rsidRDefault="0002452C" w:rsidP="00EE44A7">
                  <w:pPr>
                    <w:rPr>
                      <w:bCs/>
                    </w:rPr>
                  </w:pPr>
                  <w:r w:rsidRPr="003F25BF">
                    <w:rPr>
                      <w:bCs/>
                    </w:rPr>
                    <w:t xml:space="preserve">350080, г. Краснодар, ул. </w:t>
                  </w:r>
                  <w:proofErr w:type="spellStart"/>
                  <w:r w:rsidRPr="003F25BF">
                    <w:rPr>
                      <w:bCs/>
                    </w:rPr>
                    <w:t>Сормовская</w:t>
                  </w:r>
                  <w:proofErr w:type="spellEnd"/>
                  <w:r w:rsidRPr="003F25BF">
                    <w:rPr>
                      <w:bCs/>
                    </w:rPr>
                    <w:t>, 167</w:t>
                  </w:r>
                </w:p>
                <w:p w14:paraId="4FF76124" w14:textId="77777777" w:rsidR="0002452C" w:rsidRPr="003F25BF" w:rsidRDefault="0002452C" w:rsidP="00EE44A7">
                  <w:pPr>
                    <w:rPr>
                      <w:bCs/>
                    </w:rPr>
                  </w:pPr>
                  <w:r w:rsidRPr="003F25BF">
                    <w:rPr>
                      <w:bCs/>
                    </w:rPr>
                    <w:t>ИНН 2312062743   КПП 231201001</w:t>
                  </w:r>
                </w:p>
                <w:p w14:paraId="60567F23" w14:textId="77777777" w:rsidR="0002452C" w:rsidRPr="003F25BF" w:rsidRDefault="0002452C" w:rsidP="00EE44A7">
                  <w:pPr>
                    <w:rPr>
                      <w:bCs/>
                    </w:rPr>
                  </w:pPr>
                  <w:r w:rsidRPr="003F25BF">
                    <w:rPr>
                      <w:bCs/>
                    </w:rPr>
                    <w:t>Минфин КК (ГБОУ ИРО Краснодарского края л/с 825510200)</w:t>
                  </w:r>
                </w:p>
                <w:p w14:paraId="7158527B" w14:textId="77777777" w:rsidR="0002452C" w:rsidRPr="003F25BF" w:rsidRDefault="0002452C" w:rsidP="00EE44A7">
                  <w:pPr>
                    <w:rPr>
                      <w:bCs/>
                    </w:rPr>
                  </w:pPr>
                  <w:r w:rsidRPr="003F25BF">
                    <w:rPr>
                      <w:bCs/>
                    </w:rPr>
                    <w:t xml:space="preserve">Южное ГУ Банка России // УФК по Краснодарскому краю г. Краснодар </w:t>
                  </w:r>
                </w:p>
                <w:p w14:paraId="646120AF" w14:textId="77777777" w:rsidR="0002452C" w:rsidRPr="003F25BF" w:rsidRDefault="0002452C" w:rsidP="00EE44A7">
                  <w:pPr>
                    <w:rPr>
                      <w:bCs/>
                    </w:rPr>
                  </w:pPr>
                  <w:r w:rsidRPr="003F25BF">
                    <w:rPr>
                      <w:bCs/>
                    </w:rPr>
                    <w:t xml:space="preserve">р/с 03224643030000001800 </w:t>
                  </w:r>
                </w:p>
                <w:p w14:paraId="7D2FB7E8" w14:textId="77777777" w:rsidR="0002452C" w:rsidRPr="003F25BF" w:rsidRDefault="0002452C" w:rsidP="00EE44A7">
                  <w:pPr>
                    <w:rPr>
                      <w:bCs/>
                    </w:rPr>
                  </w:pPr>
                  <w:r w:rsidRPr="003F25BF">
                    <w:rPr>
                      <w:bCs/>
                    </w:rPr>
                    <w:t xml:space="preserve">к/с 40102810945370000010 </w:t>
                  </w:r>
                </w:p>
                <w:p w14:paraId="2AAF336C" w14:textId="77777777" w:rsidR="0002452C" w:rsidRPr="003F25BF" w:rsidRDefault="0002452C" w:rsidP="00EE44A7">
                  <w:pPr>
                    <w:rPr>
                      <w:bCs/>
                    </w:rPr>
                  </w:pPr>
                  <w:r w:rsidRPr="003F25BF">
                    <w:rPr>
                      <w:bCs/>
                    </w:rPr>
                    <w:t xml:space="preserve">БИК ТОФК 010349101,  </w:t>
                  </w:r>
                </w:p>
                <w:p w14:paraId="1E547EB1" w14:textId="77777777" w:rsidR="0002452C" w:rsidRPr="003F25BF" w:rsidRDefault="0002452C" w:rsidP="00EE44A7">
                  <w:pPr>
                    <w:rPr>
                      <w:bCs/>
                    </w:rPr>
                  </w:pPr>
                  <w:r w:rsidRPr="003F25BF">
                    <w:rPr>
                      <w:bCs/>
                    </w:rPr>
                    <w:t>эл. почта: post@iro23.ru</w:t>
                  </w:r>
                </w:p>
                <w:p w14:paraId="2A8D1894" w14:textId="67F8674F" w:rsidR="0002452C" w:rsidRPr="003F25BF" w:rsidRDefault="0002452C" w:rsidP="00EE44A7">
                  <w:pPr>
                    <w:rPr>
                      <w:bCs/>
                    </w:rPr>
                  </w:pPr>
                  <w:r w:rsidRPr="003F25BF">
                    <w:rPr>
                      <w:bCs/>
                    </w:rPr>
                    <w:t>т.8 (861) 2</w:t>
                  </w:r>
                  <w:r w:rsidR="00727DF5" w:rsidRPr="003F25BF">
                    <w:rPr>
                      <w:bCs/>
                    </w:rPr>
                    <w:t>03-53-01</w:t>
                  </w:r>
                  <w:r w:rsidRPr="003F25BF">
                    <w:rPr>
                      <w:bCs/>
                    </w:rPr>
                    <w:t xml:space="preserve">,  </w:t>
                  </w:r>
                </w:p>
                <w:p w14:paraId="01F4BC29" w14:textId="590D4D75" w:rsidR="0002452C" w:rsidRPr="003F25BF" w:rsidRDefault="0002452C" w:rsidP="00EE44A7">
                  <w:pPr>
                    <w:rPr>
                      <w:bCs/>
                    </w:rPr>
                  </w:pPr>
                  <w:r w:rsidRPr="003F25BF">
                    <w:rPr>
                      <w:bCs/>
                    </w:rPr>
                    <w:t>2</w:t>
                  </w:r>
                  <w:r w:rsidR="00727DF5" w:rsidRPr="003F25BF">
                    <w:rPr>
                      <w:bCs/>
                    </w:rPr>
                    <w:t>03-55-81</w:t>
                  </w:r>
                  <w:r w:rsidRPr="003F25BF">
                    <w:rPr>
                      <w:bCs/>
                    </w:rPr>
                    <w:t xml:space="preserve"> (бухгалтерия)</w:t>
                  </w:r>
                </w:p>
                <w:p w14:paraId="24E334EE" w14:textId="77777777" w:rsidR="0002452C" w:rsidRPr="003F25BF" w:rsidRDefault="0002452C" w:rsidP="00EE44A7">
                  <w:pPr>
                    <w:rPr>
                      <w:bCs/>
                    </w:rPr>
                  </w:pPr>
                  <w:r w:rsidRPr="003F25BF">
                    <w:rPr>
                      <w:bCs/>
                    </w:rPr>
                    <w:t xml:space="preserve">КБК 82500000000000000130, </w:t>
                  </w:r>
                </w:p>
                <w:p w14:paraId="3B72659B" w14:textId="77777777" w:rsidR="0002452C" w:rsidRPr="003F25BF" w:rsidRDefault="0002452C" w:rsidP="00EE44A7">
                  <w:r w:rsidRPr="003F25BF">
                    <w:rPr>
                      <w:bCs/>
                    </w:rPr>
                    <w:t>ОКТМО 03701000; ТС 20 00 00</w:t>
                  </w:r>
                </w:p>
                <w:p w14:paraId="2EB0BF4E" w14:textId="77777777" w:rsidR="0002452C" w:rsidRPr="003F25BF" w:rsidRDefault="0002452C" w:rsidP="00EE44A7"/>
                <w:p w14:paraId="4DA7DE90" w14:textId="77777777" w:rsidR="0002452C" w:rsidRPr="003F25BF" w:rsidRDefault="0002452C" w:rsidP="00EE44A7"/>
                <w:p w14:paraId="3C12223D" w14:textId="4901AB0C" w:rsidR="0002452C" w:rsidRPr="003F25BF" w:rsidRDefault="00D427A3" w:rsidP="00EE44A7">
                  <w:r>
                    <w:t>Р</w:t>
                  </w:r>
                  <w:r w:rsidR="00882C94" w:rsidRPr="003F25BF">
                    <w:t>ектор</w:t>
                  </w:r>
                  <w:r w:rsidR="0002452C" w:rsidRPr="003F25BF">
                    <w:t xml:space="preserve">___________ </w:t>
                  </w:r>
                  <w:r>
                    <w:rPr>
                      <w:u w:val="single"/>
                    </w:rPr>
                    <w:t>/Т.А. Гайдук</w:t>
                  </w:r>
                  <w:r w:rsidR="0002452C" w:rsidRPr="003F25BF">
                    <w:t>/</w:t>
                  </w:r>
                </w:p>
                <w:p w14:paraId="1EB85587" w14:textId="77777777" w:rsidR="0002452C" w:rsidRPr="003F25BF" w:rsidRDefault="0002452C" w:rsidP="00EE44A7">
                  <w:r w:rsidRPr="003F25BF">
                    <w:t xml:space="preserve">                </w:t>
                  </w:r>
                </w:p>
                <w:p w14:paraId="20B5EDF1" w14:textId="77777777" w:rsidR="0002452C" w:rsidRPr="003F25BF" w:rsidRDefault="0002452C" w:rsidP="00EE44A7">
                  <w:pPr>
                    <w:rPr>
                      <w:b/>
                    </w:rPr>
                  </w:pPr>
                  <w:r w:rsidRPr="003F25BF">
                    <w:t xml:space="preserve">                       М.П.</w:t>
                  </w:r>
                </w:p>
              </w:tc>
            </w:tr>
          </w:tbl>
          <w:p w14:paraId="7231700B" w14:textId="02D5E72D" w:rsidR="00C05E14" w:rsidRDefault="0002452C" w:rsidP="0081233E">
            <w:pPr>
              <w:tabs>
                <w:tab w:val="left" w:pos="5220"/>
              </w:tabs>
            </w:pPr>
            <w:r w:rsidRPr="003F25BF">
              <w:tab/>
            </w:r>
            <w:r w:rsidRPr="003F25BF">
              <w:tab/>
            </w:r>
          </w:p>
          <w:p w14:paraId="63125E78" w14:textId="52BF197B" w:rsidR="0081233E" w:rsidRDefault="0081233E" w:rsidP="0081233E">
            <w:pPr>
              <w:tabs>
                <w:tab w:val="left" w:pos="5220"/>
              </w:tabs>
              <w:rPr>
                <w:b/>
                <w:bCs/>
              </w:rPr>
            </w:pPr>
          </w:p>
          <w:p w14:paraId="08416625" w14:textId="4FF8407A" w:rsidR="0081233E" w:rsidRDefault="0081233E" w:rsidP="0081233E">
            <w:pPr>
              <w:tabs>
                <w:tab w:val="left" w:pos="5220"/>
              </w:tabs>
              <w:rPr>
                <w:b/>
                <w:bCs/>
              </w:rPr>
            </w:pPr>
          </w:p>
          <w:p w14:paraId="01CE7A84" w14:textId="418320FE" w:rsidR="0081233E" w:rsidRDefault="0081233E" w:rsidP="0081233E">
            <w:pPr>
              <w:tabs>
                <w:tab w:val="left" w:pos="5220"/>
              </w:tabs>
              <w:rPr>
                <w:b/>
                <w:bCs/>
              </w:rPr>
            </w:pPr>
          </w:p>
          <w:p w14:paraId="5E959892" w14:textId="77777777" w:rsidR="00D427A3" w:rsidRPr="0081233E" w:rsidRDefault="00D427A3" w:rsidP="0081233E">
            <w:pPr>
              <w:tabs>
                <w:tab w:val="left" w:pos="5220"/>
              </w:tabs>
              <w:rPr>
                <w:b/>
                <w:bCs/>
              </w:rPr>
            </w:pPr>
          </w:p>
          <w:p w14:paraId="0A112B9B" w14:textId="77777777" w:rsidR="00C05E14" w:rsidRDefault="00C05E14" w:rsidP="00AE16AB">
            <w:pPr>
              <w:rPr>
                <w:b/>
                <w:bCs/>
                <w:sz w:val="24"/>
                <w:szCs w:val="24"/>
              </w:rPr>
            </w:pPr>
          </w:p>
          <w:p w14:paraId="6BE9C327" w14:textId="77777777" w:rsidR="00C05E14" w:rsidRDefault="00C05E14" w:rsidP="00AE16AB">
            <w:pPr>
              <w:rPr>
                <w:b/>
                <w:bCs/>
                <w:sz w:val="24"/>
                <w:szCs w:val="24"/>
              </w:rPr>
            </w:pPr>
          </w:p>
          <w:p w14:paraId="5E254004" w14:textId="489A42C2" w:rsidR="0002452C" w:rsidRPr="00BC0A95" w:rsidRDefault="00C05E14" w:rsidP="00AE16AB">
            <w:pPr>
              <w:rPr>
                <w:sz w:val="24"/>
                <w:szCs w:val="24"/>
              </w:rPr>
            </w:pPr>
            <w:r>
              <w:rPr>
                <w:b/>
                <w:bCs/>
                <w:sz w:val="24"/>
                <w:szCs w:val="24"/>
              </w:rPr>
              <w:lastRenderedPageBreak/>
              <w:t xml:space="preserve">                                                                                        </w:t>
            </w:r>
            <w:r w:rsidR="00086319">
              <w:rPr>
                <w:b/>
                <w:bCs/>
                <w:sz w:val="24"/>
                <w:szCs w:val="24"/>
              </w:rPr>
              <w:t xml:space="preserve">           </w:t>
            </w:r>
            <w:r>
              <w:rPr>
                <w:b/>
                <w:bCs/>
                <w:sz w:val="24"/>
                <w:szCs w:val="24"/>
              </w:rPr>
              <w:t xml:space="preserve">                           </w:t>
            </w:r>
            <w:r w:rsidR="00AE16AB">
              <w:rPr>
                <w:b/>
                <w:bCs/>
                <w:sz w:val="24"/>
                <w:szCs w:val="24"/>
              </w:rPr>
              <w:t xml:space="preserve"> </w:t>
            </w:r>
            <w:r w:rsidR="0002452C" w:rsidRPr="00BC0A95">
              <w:rPr>
                <w:sz w:val="24"/>
                <w:szCs w:val="24"/>
              </w:rPr>
              <w:t>Приложение № 1</w:t>
            </w:r>
          </w:p>
          <w:p w14:paraId="5615C1AD" w14:textId="77777777" w:rsidR="0002452C" w:rsidRPr="00BC0A95" w:rsidRDefault="0002452C" w:rsidP="00EE44A7">
            <w:pPr>
              <w:jc w:val="right"/>
              <w:rPr>
                <w:sz w:val="24"/>
                <w:szCs w:val="24"/>
              </w:rPr>
            </w:pPr>
            <w:r w:rsidRPr="00BC0A95">
              <w:rPr>
                <w:sz w:val="24"/>
                <w:szCs w:val="24"/>
              </w:rPr>
              <w:t>к Контракту об оказании платных</w:t>
            </w:r>
          </w:p>
          <w:p w14:paraId="1BB3FD17" w14:textId="77777777" w:rsidR="0002452C" w:rsidRPr="00BC0A95" w:rsidRDefault="0002452C" w:rsidP="00EE44A7">
            <w:pPr>
              <w:jc w:val="right"/>
              <w:rPr>
                <w:sz w:val="24"/>
                <w:szCs w:val="24"/>
              </w:rPr>
            </w:pPr>
            <w:r w:rsidRPr="00BC0A95">
              <w:rPr>
                <w:sz w:val="24"/>
                <w:szCs w:val="24"/>
              </w:rPr>
              <w:t xml:space="preserve"> образовательных услуг на обучение </w:t>
            </w:r>
          </w:p>
          <w:p w14:paraId="63011CC4" w14:textId="77777777" w:rsidR="0002452C" w:rsidRPr="00BC0A95" w:rsidRDefault="0002452C" w:rsidP="00EE44A7">
            <w:pPr>
              <w:jc w:val="right"/>
              <w:rPr>
                <w:sz w:val="24"/>
                <w:szCs w:val="24"/>
              </w:rPr>
            </w:pPr>
            <w:r w:rsidRPr="00BC0A95">
              <w:rPr>
                <w:sz w:val="24"/>
                <w:szCs w:val="24"/>
              </w:rPr>
              <w:t xml:space="preserve">по дополнительным профессиональным программам </w:t>
            </w:r>
          </w:p>
          <w:p w14:paraId="3CB97AFF" w14:textId="77777777" w:rsidR="0002452C" w:rsidRPr="00BC0A95" w:rsidRDefault="0002452C" w:rsidP="00EE44A7">
            <w:pPr>
              <w:jc w:val="right"/>
              <w:rPr>
                <w:sz w:val="24"/>
                <w:szCs w:val="24"/>
              </w:rPr>
            </w:pPr>
            <w:r w:rsidRPr="00BC0A95">
              <w:rPr>
                <w:sz w:val="24"/>
                <w:szCs w:val="24"/>
              </w:rPr>
              <w:t xml:space="preserve"> повышения квалификации </w:t>
            </w:r>
          </w:p>
          <w:p w14:paraId="32B062C7" w14:textId="09114BB4" w:rsidR="0002452C" w:rsidRPr="00BC0A95" w:rsidRDefault="0002452C" w:rsidP="00EE44A7">
            <w:pPr>
              <w:jc w:val="right"/>
              <w:rPr>
                <w:sz w:val="24"/>
                <w:szCs w:val="24"/>
              </w:rPr>
            </w:pPr>
            <w:r w:rsidRPr="00BC0A95">
              <w:rPr>
                <w:sz w:val="24"/>
                <w:szCs w:val="24"/>
              </w:rPr>
              <w:t>от «</w:t>
            </w:r>
            <w:r w:rsidR="00CD5603">
              <w:rPr>
                <w:sz w:val="24"/>
                <w:szCs w:val="24"/>
              </w:rPr>
              <w:t>30»</w:t>
            </w:r>
            <w:r w:rsidR="00CD5603" w:rsidRPr="00BC0A95">
              <w:rPr>
                <w:sz w:val="24"/>
                <w:szCs w:val="24"/>
              </w:rPr>
              <w:t xml:space="preserve"> </w:t>
            </w:r>
            <w:r w:rsidR="00CD5603">
              <w:rPr>
                <w:sz w:val="24"/>
                <w:szCs w:val="24"/>
              </w:rPr>
              <w:t>мая 2023</w:t>
            </w:r>
            <w:r w:rsidR="00A81677">
              <w:rPr>
                <w:sz w:val="24"/>
                <w:szCs w:val="24"/>
              </w:rPr>
              <w:t xml:space="preserve"> </w:t>
            </w:r>
            <w:r w:rsidRPr="00BC0A95">
              <w:rPr>
                <w:sz w:val="24"/>
                <w:szCs w:val="24"/>
              </w:rPr>
              <w:t>г.  №___________</w:t>
            </w:r>
          </w:p>
          <w:p w14:paraId="33CA337A" w14:textId="77777777" w:rsidR="0002452C" w:rsidRPr="00BC0A95" w:rsidRDefault="0002452C" w:rsidP="00EE44A7">
            <w:pPr>
              <w:jc w:val="right"/>
              <w:rPr>
                <w:sz w:val="24"/>
                <w:szCs w:val="24"/>
              </w:rPr>
            </w:pPr>
          </w:p>
          <w:p w14:paraId="6F259839" w14:textId="77777777" w:rsidR="0002452C" w:rsidRPr="00BC0A95" w:rsidRDefault="0002452C" w:rsidP="00EE44A7">
            <w:pPr>
              <w:jc w:val="right"/>
              <w:rPr>
                <w:sz w:val="24"/>
                <w:szCs w:val="24"/>
              </w:rPr>
            </w:pPr>
          </w:p>
          <w:p w14:paraId="104DB8CC" w14:textId="77777777" w:rsidR="0002452C" w:rsidRPr="00BC0A95" w:rsidRDefault="0002452C" w:rsidP="00EE44A7">
            <w:pPr>
              <w:jc w:val="center"/>
              <w:rPr>
                <w:b/>
                <w:sz w:val="24"/>
                <w:szCs w:val="24"/>
              </w:rPr>
            </w:pPr>
            <w:r w:rsidRPr="00BC0A95">
              <w:rPr>
                <w:b/>
                <w:sz w:val="24"/>
                <w:szCs w:val="24"/>
              </w:rPr>
              <w:t>Список слушателей</w:t>
            </w:r>
          </w:p>
          <w:p w14:paraId="10B727C7" w14:textId="77777777" w:rsidR="0002452C" w:rsidRPr="00BC0A95" w:rsidRDefault="0002452C" w:rsidP="00EE44A7">
            <w:pPr>
              <w:jc w:val="center"/>
              <w:rPr>
                <w:b/>
                <w:sz w:val="24"/>
                <w:szCs w:val="24"/>
              </w:rPr>
            </w:pPr>
          </w:p>
          <w:tbl>
            <w:tblPr>
              <w:tblW w:w="9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34"/>
              <w:gridCol w:w="3343"/>
              <w:gridCol w:w="2318"/>
              <w:gridCol w:w="1717"/>
              <w:gridCol w:w="1417"/>
            </w:tblGrid>
            <w:tr w:rsidR="0002452C" w:rsidRPr="00BC0A95" w14:paraId="41ECE68C" w14:textId="77777777" w:rsidTr="00CD5603">
              <w:tc>
                <w:tcPr>
                  <w:tcW w:w="734" w:type="dxa"/>
                  <w:tcBorders>
                    <w:top w:val="single" w:sz="4" w:space="0" w:color="000000"/>
                    <w:left w:val="single" w:sz="4" w:space="0" w:color="000000"/>
                    <w:bottom w:val="single" w:sz="4" w:space="0" w:color="000000"/>
                    <w:right w:val="single" w:sz="4" w:space="0" w:color="000000"/>
                  </w:tcBorders>
                  <w:hideMark/>
                </w:tcPr>
                <w:p w14:paraId="5D7DC393" w14:textId="77777777" w:rsidR="0002452C" w:rsidRPr="00BC0A95" w:rsidRDefault="0002452C" w:rsidP="00CD5603">
                  <w:pPr>
                    <w:rPr>
                      <w:sz w:val="24"/>
                      <w:szCs w:val="24"/>
                    </w:rPr>
                  </w:pPr>
                  <w:r w:rsidRPr="00BC0A95">
                    <w:rPr>
                      <w:sz w:val="24"/>
                      <w:szCs w:val="24"/>
                    </w:rPr>
                    <w:t>№</w:t>
                  </w:r>
                </w:p>
                <w:p w14:paraId="3CC4C6C7" w14:textId="77777777" w:rsidR="0002452C" w:rsidRPr="00BC0A95" w:rsidRDefault="0002452C" w:rsidP="00EE44A7">
                  <w:pPr>
                    <w:jc w:val="center"/>
                    <w:rPr>
                      <w:sz w:val="24"/>
                      <w:szCs w:val="24"/>
                    </w:rPr>
                  </w:pPr>
                  <w:r w:rsidRPr="00BC0A95">
                    <w:rPr>
                      <w:sz w:val="24"/>
                      <w:szCs w:val="24"/>
                    </w:rPr>
                    <w:t>п./п.</w:t>
                  </w:r>
                </w:p>
              </w:tc>
              <w:tc>
                <w:tcPr>
                  <w:tcW w:w="3343" w:type="dxa"/>
                  <w:tcBorders>
                    <w:top w:val="single" w:sz="4" w:space="0" w:color="000000"/>
                    <w:left w:val="single" w:sz="4" w:space="0" w:color="000000"/>
                    <w:bottom w:val="single" w:sz="4" w:space="0" w:color="000000"/>
                    <w:right w:val="single" w:sz="4" w:space="0" w:color="000000"/>
                  </w:tcBorders>
                  <w:hideMark/>
                </w:tcPr>
                <w:p w14:paraId="640A9B1B" w14:textId="77777777" w:rsidR="0002452C" w:rsidRPr="00BC0A95" w:rsidRDefault="0002452C" w:rsidP="00EE44A7">
                  <w:pPr>
                    <w:jc w:val="center"/>
                    <w:rPr>
                      <w:sz w:val="24"/>
                      <w:szCs w:val="24"/>
                    </w:rPr>
                  </w:pPr>
                  <w:r w:rsidRPr="00BC0A95">
                    <w:rPr>
                      <w:sz w:val="24"/>
                      <w:szCs w:val="24"/>
                    </w:rPr>
                    <w:t>Ф.И.О.</w:t>
                  </w:r>
                </w:p>
                <w:p w14:paraId="05ED3A59" w14:textId="77777777" w:rsidR="0002452C" w:rsidRPr="00BC0A95" w:rsidRDefault="0002452C" w:rsidP="00EE44A7">
                  <w:pPr>
                    <w:jc w:val="center"/>
                    <w:rPr>
                      <w:sz w:val="24"/>
                      <w:szCs w:val="24"/>
                    </w:rPr>
                  </w:pPr>
                  <w:r w:rsidRPr="00BC0A95">
                    <w:rPr>
                      <w:sz w:val="24"/>
                      <w:szCs w:val="24"/>
                    </w:rPr>
                    <w:t>(полностью)</w:t>
                  </w:r>
                </w:p>
              </w:tc>
              <w:tc>
                <w:tcPr>
                  <w:tcW w:w="2318" w:type="dxa"/>
                  <w:tcBorders>
                    <w:top w:val="single" w:sz="4" w:space="0" w:color="000000"/>
                    <w:left w:val="single" w:sz="4" w:space="0" w:color="000000"/>
                    <w:bottom w:val="single" w:sz="4" w:space="0" w:color="000000"/>
                    <w:right w:val="single" w:sz="4" w:space="0" w:color="000000"/>
                  </w:tcBorders>
                  <w:hideMark/>
                </w:tcPr>
                <w:p w14:paraId="78E40C25" w14:textId="77777777" w:rsidR="0002452C" w:rsidRPr="00BC0A95" w:rsidRDefault="0002452C" w:rsidP="00EE44A7">
                  <w:pPr>
                    <w:jc w:val="center"/>
                    <w:rPr>
                      <w:sz w:val="24"/>
                      <w:szCs w:val="24"/>
                    </w:rPr>
                  </w:pPr>
                  <w:r w:rsidRPr="00BC0A95">
                    <w:rPr>
                      <w:sz w:val="24"/>
                      <w:szCs w:val="24"/>
                    </w:rPr>
                    <w:t>Место работы,</w:t>
                  </w:r>
                </w:p>
                <w:p w14:paraId="5FB2E0E6" w14:textId="77777777" w:rsidR="0002452C" w:rsidRPr="00BC0A95" w:rsidRDefault="0002452C" w:rsidP="00EE44A7">
                  <w:pPr>
                    <w:jc w:val="center"/>
                    <w:rPr>
                      <w:sz w:val="24"/>
                      <w:szCs w:val="24"/>
                    </w:rPr>
                  </w:pPr>
                  <w:r w:rsidRPr="00BC0A95">
                    <w:rPr>
                      <w:sz w:val="24"/>
                      <w:szCs w:val="24"/>
                    </w:rPr>
                    <w:t>муниципальное</w:t>
                  </w:r>
                </w:p>
                <w:p w14:paraId="6C6AC253" w14:textId="77777777" w:rsidR="0002452C" w:rsidRPr="00BC0A95" w:rsidRDefault="0002452C" w:rsidP="00EE44A7">
                  <w:pPr>
                    <w:jc w:val="center"/>
                    <w:rPr>
                      <w:sz w:val="24"/>
                      <w:szCs w:val="24"/>
                    </w:rPr>
                  </w:pPr>
                  <w:r w:rsidRPr="00BC0A95">
                    <w:rPr>
                      <w:sz w:val="24"/>
                      <w:szCs w:val="24"/>
                    </w:rPr>
                    <w:t>образование</w:t>
                  </w:r>
                </w:p>
              </w:tc>
              <w:tc>
                <w:tcPr>
                  <w:tcW w:w="1717" w:type="dxa"/>
                  <w:tcBorders>
                    <w:top w:val="single" w:sz="4" w:space="0" w:color="000000"/>
                    <w:left w:val="single" w:sz="4" w:space="0" w:color="000000"/>
                    <w:bottom w:val="single" w:sz="4" w:space="0" w:color="000000"/>
                    <w:right w:val="single" w:sz="4" w:space="0" w:color="000000"/>
                  </w:tcBorders>
                  <w:hideMark/>
                </w:tcPr>
                <w:p w14:paraId="56ADE422" w14:textId="77777777" w:rsidR="0002452C" w:rsidRPr="00BC0A95" w:rsidRDefault="0002452C" w:rsidP="00EE44A7">
                  <w:pPr>
                    <w:jc w:val="center"/>
                    <w:rPr>
                      <w:sz w:val="24"/>
                      <w:szCs w:val="24"/>
                    </w:rPr>
                  </w:pPr>
                  <w:r w:rsidRPr="00BC0A95">
                    <w:rPr>
                      <w:sz w:val="24"/>
                      <w:szCs w:val="24"/>
                    </w:rPr>
                    <w:t>Должность</w:t>
                  </w:r>
                </w:p>
              </w:tc>
              <w:tc>
                <w:tcPr>
                  <w:tcW w:w="1417" w:type="dxa"/>
                  <w:tcBorders>
                    <w:top w:val="single" w:sz="4" w:space="0" w:color="000000"/>
                    <w:left w:val="single" w:sz="4" w:space="0" w:color="000000"/>
                    <w:bottom w:val="single" w:sz="4" w:space="0" w:color="000000"/>
                    <w:right w:val="single" w:sz="4" w:space="0" w:color="000000"/>
                  </w:tcBorders>
                </w:tcPr>
                <w:p w14:paraId="6815E176" w14:textId="77777777" w:rsidR="0002452C" w:rsidRPr="00BC0A95" w:rsidRDefault="0002452C" w:rsidP="00EE44A7">
                  <w:pPr>
                    <w:jc w:val="center"/>
                    <w:rPr>
                      <w:sz w:val="24"/>
                      <w:szCs w:val="24"/>
                    </w:rPr>
                  </w:pPr>
                  <w:r w:rsidRPr="00BC0A95">
                    <w:rPr>
                      <w:sz w:val="24"/>
                      <w:szCs w:val="24"/>
                    </w:rPr>
                    <w:t>Телефон</w:t>
                  </w:r>
                </w:p>
                <w:p w14:paraId="2A776866" w14:textId="77777777" w:rsidR="0002452C" w:rsidRPr="00BC0A95" w:rsidRDefault="0002452C" w:rsidP="00EE44A7">
                  <w:pPr>
                    <w:jc w:val="center"/>
                    <w:rPr>
                      <w:sz w:val="24"/>
                      <w:szCs w:val="24"/>
                    </w:rPr>
                  </w:pPr>
                </w:p>
              </w:tc>
            </w:tr>
            <w:tr w:rsidR="0002452C" w:rsidRPr="00BC0A95" w14:paraId="7CCEEFA6" w14:textId="77777777" w:rsidTr="00CD5603">
              <w:tc>
                <w:tcPr>
                  <w:tcW w:w="734" w:type="dxa"/>
                  <w:tcBorders>
                    <w:top w:val="single" w:sz="4" w:space="0" w:color="000000"/>
                    <w:left w:val="single" w:sz="4" w:space="0" w:color="000000"/>
                    <w:bottom w:val="single" w:sz="4" w:space="0" w:color="000000"/>
                    <w:right w:val="single" w:sz="4" w:space="0" w:color="000000"/>
                  </w:tcBorders>
                </w:tcPr>
                <w:p w14:paraId="38556C5D" w14:textId="77777777" w:rsidR="0002452C" w:rsidRPr="00BC0A95" w:rsidRDefault="0002452C" w:rsidP="00EE44A7">
                  <w:pPr>
                    <w:rPr>
                      <w:sz w:val="24"/>
                      <w:szCs w:val="24"/>
                    </w:rPr>
                  </w:pPr>
                </w:p>
                <w:p w14:paraId="402B0E04" w14:textId="77777777" w:rsidR="0002452C" w:rsidRPr="00BC0A95" w:rsidRDefault="0002452C" w:rsidP="00EE44A7">
                  <w:pPr>
                    <w:jc w:val="center"/>
                    <w:rPr>
                      <w:sz w:val="24"/>
                      <w:szCs w:val="24"/>
                    </w:rPr>
                  </w:pPr>
                </w:p>
              </w:tc>
              <w:tc>
                <w:tcPr>
                  <w:tcW w:w="3343" w:type="dxa"/>
                  <w:tcBorders>
                    <w:top w:val="single" w:sz="4" w:space="0" w:color="000000"/>
                    <w:left w:val="single" w:sz="4" w:space="0" w:color="000000"/>
                    <w:bottom w:val="single" w:sz="4" w:space="0" w:color="000000"/>
                    <w:right w:val="single" w:sz="4" w:space="0" w:color="000000"/>
                  </w:tcBorders>
                </w:tcPr>
                <w:p w14:paraId="4EC58E50" w14:textId="77777777" w:rsidR="0002452C" w:rsidRPr="00BC0A95" w:rsidRDefault="0002452C" w:rsidP="00EE44A7">
                  <w:pPr>
                    <w:jc w:val="center"/>
                    <w:rPr>
                      <w:sz w:val="24"/>
                      <w:szCs w:val="24"/>
                    </w:rPr>
                  </w:pPr>
                </w:p>
              </w:tc>
              <w:tc>
                <w:tcPr>
                  <w:tcW w:w="2318" w:type="dxa"/>
                  <w:tcBorders>
                    <w:top w:val="single" w:sz="4" w:space="0" w:color="000000"/>
                    <w:left w:val="single" w:sz="4" w:space="0" w:color="000000"/>
                    <w:bottom w:val="single" w:sz="4" w:space="0" w:color="000000"/>
                    <w:right w:val="single" w:sz="4" w:space="0" w:color="000000"/>
                  </w:tcBorders>
                </w:tcPr>
                <w:p w14:paraId="0BF16B42" w14:textId="77777777" w:rsidR="0002452C" w:rsidRPr="00BC0A95" w:rsidRDefault="0002452C" w:rsidP="00EE44A7">
                  <w:pPr>
                    <w:jc w:val="center"/>
                    <w:rPr>
                      <w:sz w:val="24"/>
                      <w:szCs w:val="24"/>
                    </w:rPr>
                  </w:pPr>
                </w:p>
              </w:tc>
              <w:tc>
                <w:tcPr>
                  <w:tcW w:w="1717" w:type="dxa"/>
                  <w:tcBorders>
                    <w:top w:val="single" w:sz="4" w:space="0" w:color="000000"/>
                    <w:left w:val="single" w:sz="4" w:space="0" w:color="000000"/>
                    <w:bottom w:val="single" w:sz="4" w:space="0" w:color="000000"/>
                    <w:right w:val="single" w:sz="4" w:space="0" w:color="000000"/>
                  </w:tcBorders>
                </w:tcPr>
                <w:p w14:paraId="47AC6E6F" w14:textId="77777777" w:rsidR="0002452C" w:rsidRPr="00BC0A95" w:rsidRDefault="0002452C" w:rsidP="00EE44A7">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3D157FA7" w14:textId="77777777" w:rsidR="0002452C" w:rsidRPr="00BC0A95" w:rsidRDefault="0002452C" w:rsidP="00EE44A7">
                  <w:pPr>
                    <w:jc w:val="center"/>
                    <w:rPr>
                      <w:sz w:val="24"/>
                      <w:szCs w:val="24"/>
                    </w:rPr>
                  </w:pPr>
                </w:p>
              </w:tc>
            </w:tr>
          </w:tbl>
          <w:p w14:paraId="66911442" w14:textId="19037DA8" w:rsidR="0002452C" w:rsidRPr="00BC0A95" w:rsidRDefault="0002452C" w:rsidP="00EE44A7">
            <w:pPr>
              <w:jc w:val="both"/>
              <w:rPr>
                <w:b/>
                <w:sz w:val="24"/>
                <w:szCs w:val="24"/>
              </w:rPr>
            </w:pPr>
          </w:p>
          <w:p w14:paraId="35F85C9D" w14:textId="1405D0EC" w:rsidR="00503AB9" w:rsidRPr="00BC0A95" w:rsidRDefault="00503AB9" w:rsidP="00EE44A7">
            <w:pPr>
              <w:jc w:val="both"/>
              <w:rPr>
                <w:b/>
                <w:sz w:val="24"/>
                <w:szCs w:val="24"/>
              </w:rPr>
            </w:pPr>
          </w:p>
          <w:p w14:paraId="3E2CB810" w14:textId="77777777" w:rsidR="00503AB9" w:rsidRPr="00BC0A95" w:rsidRDefault="00503AB9" w:rsidP="00EE44A7">
            <w:pPr>
              <w:jc w:val="both"/>
              <w:rPr>
                <w:b/>
                <w:sz w:val="24"/>
                <w:szCs w:val="24"/>
              </w:rPr>
            </w:pPr>
            <w:bookmarkStart w:id="0" w:name="_GoBack"/>
            <w:bookmarkEnd w:id="0"/>
          </w:p>
          <w:tbl>
            <w:tblPr>
              <w:tblW w:w="9747" w:type="dxa"/>
              <w:tblLayout w:type="fixed"/>
              <w:tblLook w:val="00A0" w:firstRow="1" w:lastRow="0" w:firstColumn="1" w:lastColumn="0" w:noHBand="0" w:noVBand="0"/>
            </w:tblPr>
            <w:tblGrid>
              <w:gridCol w:w="4503"/>
              <w:gridCol w:w="5244"/>
            </w:tblGrid>
            <w:tr w:rsidR="00FC6681" w:rsidRPr="00BC0A95" w14:paraId="7EB2A2DD" w14:textId="77777777" w:rsidTr="00EE44A7">
              <w:tc>
                <w:tcPr>
                  <w:tcW w:w="4503" w:type="dxa"/>
                  <w:hideMark/>
                </w:tcPr>
                <w:p w14:paraId="66C30B7B" w14:textId="77777777" w:rsidR="00FC6681" w:rsidRPr="00BC0A95" w:rsidRDefault="00FC6681" w:rsidP="00FC6681">
                  <w:pPr>
                    <w:jc w:val="both"/>
                    <w:rPr>
                      <w:b/>
                      <w:sz w:val="24"/>
                      <w:szCs w:val="24"/>
                    </w:rPr>
                  </w:pPr>
                  <w:r w:rsidRPr="00BC0A95">
                    <w:rPr>
                      <w:b/>
                      <w:sz w:val="24"/>
                      <w:szCs w:val="24"/>
                    </w:rPr>
                    <w:t>Заказчик:</w:t>
                  </w:r>
                </w:p>
              </w:tc>
              <w:tc>
                <w:tcPr>
                  <w:tcW w:w="5244" w:type="dxa"/>
                  <w:hideMark/>
                </w:tcPr>
                <w:p w14:paraId="320550F3" w14:textId="77777777" w:rsidR="00FC6681" w:rsidRDefault="00FC6681" w:rsidP="00FC6681">
                  <w:pPr>
                    <w:jc w:val="both"/>
                    <w:rPr>
                      <w:sz w:val="24"/>
                      <w:szCs w:val="24"/>
                    </w:rPr>
                  </w:pPr>
                </w:p>
                <w:p w14:paraId="639C4FEA" w14:textId="6DF9CD1D" w:rsidR="00FC6681" w:rsidRPr="00BC0A95" w:rsidRDefault="00FC6681" w:rsidP="00C05E14">
                  <w:pPr>
                    <w:jc w:val="both"/>
                    <w:rPr>
                      <w:b/>
                      <w:sz w:val="24"/>
                      <w:szCs w:val="24"/>
                    </w:rPr>
                  </w:pPr>
                  <w:r w:rsidRPr="00A963EF">
                    <w:rPr>
                      <w:sz w:val="24"/>
                      <w:szCs w:val="24"/>
                    </w:rPr>
                    <w:t xml:space="preserve">Исполняющий обязанности ректора </w:t>
                  </w:r>
                  <w:r>
                    <w:rPr>
                      <w:sz w:val="24"/>
                      <w:szCs w:val="24"/>
                    </w:rPr>
                    <w:t xml:space="preserve">           </w:t>
                  </w:r>
                </w:p>
              </w:tc>
            </w:tr>
            <w:tr w:rsidR="00FC6681" w:rsidRPr="00BC0A95" w14:paraId="04738098" w14:textId="77777777" w:rsidTr="00EE44A7">
              <w:tc>
                <w:tcPr>
                  <w:tcW w:w="4503" w:type="dxa"/>
                </w:tcPr>
                <w:p w14:paraId="1F82670C" w14:textId="77777777" w:rsidR="00FC6681" w:rsidRPr="00BC0A95" w:rsidRDefault="00FC6681" w:rsidP="00FC6681">
                  <w:pPr>
                    <w:jc w:val="both"/>
                    <w:rPr>
                      <w:sz w:val="24"/>
                      <w:szCs w:val="24"/>
                    </w:rPr>
                  </w:pPr>
                  <w:r w:rsidRPr="00BC0A95">
                    <w:rPr>
                      <w:sz w:val="24"/>
                      <w:szCs w:val="24"/>
                    </w:rPr>
                    <w:t xml:space="preserve">________________/______________/                       </w:t>
                  </w:r>
                </w:p>
                <w:p w14:paraId="68B80967" w14:textId="77777777" w:rsidR="00FC6681" w:rsidRPr="00BC0A95" w:rsidRDefault="00FC6681" w:rsidP="00FC6681">
                  <w:pPr>
                    <w:jc w:val="both"/>
                    <w:rPr>
                      <w:sz w:val="24"/>
                      <w:szCs w:val="24"/>
                    </w:rPr>
                  </w:pPr>
                </w:p>
                <w:p w14:paraId="774DB0A5" w14:textId="77777777" w:rsidR="00FC6681" w:rsidRPr="00BC0A95" w:rsidRDefault="00FC6681" w:rsidP="00FC6681">
                  <w:pPr>
                    <w:jc w:val="both"/>
                    <w:rPr>
                      <w:sz w:val="24"/>
                      <w:szCs w:val="24"/>
                    </w:rPr>
                  </w:pPr>
                  <w:r w:rsidRPr="00BC0A95">
                    <w:rPr>
                      <w:sz w:val="24"/>
                      <w:szCs w:val="24"/>
                    </w:rPr>
                    <w:t>М.П.</w:t>
                  </w:r>
                </w:p>
                <w:p w14:paraId="261EF6D7" w14:textId="77777777" w:rsidR="00FC6681" w:rsidRPr="00BC0A95" w:rsidRDefault="00FC6681" w:rsidP="00FC6681">
                  <w:pPr>
                    <w:jc w:val="both"/>
                    <w:rPr>
                      <w:b/>
                      <w:sz w:val="24"/>
                      <w:szCs w:val="24"/>
                    </w:rPr>
                  </w:pPr>
                </w:p>
                <w:p w14:paraId="0CF06801" w14:textId="77777777" w:rsidR="00FC6681" w:rsidRPr="00BC0A95" w:rsidRDefault="00FC6681" w:rsidP="00FC6681">
                  <w:pPr>
                    <w:jc w:val="both"/>
                    <w:rPr>
                      <w:b/>
                      <w:sz w:val="24"/>
                      <w:szCs w:val="24"/>
                    </w:rPr>
                  </w:pPr>
                </w:p>
                <w:p w14:paraId="7DD2B64A" w14:textId="77777777" w:rsidR="00FC6681" w:rsidRPr="00BC0A95" w:rsidRDefault="00FC6681" w:rsidP="00FC6681">
                  <w:pPr>
                    <w:jc w:val="both"/>
                    <w:rPr>
                      <w:b/>
                      <w:sz w:val="24"/>
                      <w:szCs w:val="24"/>
                    </w:rPr>
                  </w:pPr>
                </w:p>
                <w:p w14:paraId="669405DA" w14:textId="77777777" w:rsidR="00FC6681" w:rsidRPr="00BC0A95" w:rsidRDefault="00FC6681" w:rsidP="00FC6681">
                  <w:pPr>
                    <w:jc w:val="both"/>
                    <w:rPr>
                      <w:b/>
                      <w:sz w:val="24"/>
                      <w:szCs w:val="24"/>
                    </w:rPr>
                  </w:pPr>
                </w:p>
              </w:tc>
              <w:tc>
                <w:tcPr>
                  <w:tcW w:w="5244" w:type="dxa"/>
                </w:tcPr>
                <w:p w14:paraId="6A559DBF" w14:textId="006EFBBB" w:rsidR="00FB2487" w:rsidRPr="00D427A3" w:rsidRDefault="00FC6681" w:rsidP="00FC6681">
                  <w:pPr>
                    <w:jc w:val="both"/>
                    <w:rPr>
                      <w:sz w:val="24"/>
                      <w:szCs w:val="24"/>
                    </w:rPr>
                  </w:pPr>
                  <w:r w:rsidRPr="00A963EF">
                    <w:rPr>
                      <w:sz w:val="24"/>
                      <w:szCs w:val="24"/>
                    </w:rPr>
                    <w:t xml:space="preserve">  </w:t>
                  </w:r>
                  <w:r w:rsidR="007B4522" w:rsidRPr="00D427A3">
                    <w:rPr>
                      <w:sz w:val="24"/>
                      <w:szCs w:val="24"/>
                    </w:rPr>
                    <w:t>________________</w:t>
                  </w:r>
                  <w:r w:rsidR="00D427A3" w:rsidRPr="00D427A3">
                    <w:rPr>
                      <w:sz w:val="24"/>
                      <w:szCs w:val="24"/>
                      <w:u w:val="single"/>
                    </w:rPr>
                    <w:t>/Т.А. Гайдук</w:t>
                  </w:r>
                  <w:r w:rsidR="00D427A3" w:rsidRPr="00D427A3">
                    <w:rPr>
                      <w:sz w:val="24"/>
                      <w:szCs w:val="24"/>
                    </w:rPr>
                    <w:t>/</w:t>
                  </w:r>
                </w:p>
                <w:p w14:paraId="50B2F415" w14:textId="77777777" w:rsidR="007B4522" w:rsidRDefault="007B4522" w:rsidP="00FC6681">
                  <w:pPr>
                    <w:jc w:val="both"/>
                    <w:rPr>
                      <w:sz w:val="24"/>
                      <w:szCs w:val="24"/>
                    </w:rPr>
                  </w:pPr>
                </w:p>
                <w:p w14:paraId="166D917F" w14:textId="45650D10" w:rsidR="00FC6681" w:rsidRPr="00BC0A95" w:rsidRDefault="00FC6681" w:rsidP="00FC6681">
                  <w:pPr>
                    <w:jc w:val="both"/>
                    <w:rPr>
                      <w:sz w:val="24"/>
                      <w:szCs w:val="24"/>
                    </w:rPr>
                  </w:pPr>
                  <w:r>
                    <w:rPr>
                      <w:sz w:val="24"/>
                      <w:szCs w:val="24"/>
                    </w:rPr>
                    <w:t>М.П.</w:t>
                  </w:r>
                  <w:r w:rsidRPr="00A963EF">
                    <w:rPr>
                      <w:sz w:val="24"/>
                      <w:szCs w:val="24"/>
                    </w:rPr>
                    <w:t xml:space="preserve">             </w:t>
                  </w:r>
                </w:p>
              </w:tc>
            </w:tr>
          </w:tbl>
          <w:p w14:paraId="5E18F752" w14:textId="77777777" w:rsidR="0002452C" w:rsidRPr="00BC0A95" w:rsidRDefault="0002452C" w:rsidP="00EE44A7">
            <w:pPr>
              <w:jc w:val="right"/>
              <w:rPr>
                <w:sz w:val="24"/>
                <w:szCs w:val="24"/>
              </w:rPr>
            </w:pPr>
          </w:p>
          <w:p w14:paraId="7ED4F627" w14:textId="77777777" w:rsidR="0002452C" w:rsidRPr="00BC0A95" w:rsidRDefault="0002452C" w:rsidP="00EE44A7">
            <w:pPr>
              <w:jc w:val="right"/>
              <w:rPr>
                <w:sz w:val="24"/>
                <w:szCs w:val="24"/>
              </w:rPr>
            </w:pPr>
          </w:p>
          <w:p w14:paraId="4AF42F8D" w14:textId="77777777" w:rsidR="0002452C" w:rsidRPr="00BC0A95" w:rsidRDefault="0002452C" w:rsidP="00EE44A7">
            <w:pPr>
              <w:jc w:val="right"/>
              <w:rPr>
                <w:sz w:val="24"/>
                <w:szCs w:val="24"/>
              </w:rPr>
            </w:pPr>
          </w:p>
          <w:p w14:paraId="14D117F5" w14:textId="77777777" w:rsidR="0002452C" w:rsidRPr="00BC0A95" w:rsidRDefault="0002452C" w:rsidP="00EE44A7">
            <w:pPr>
              <w:jc w:val="right"/>
              <w:rPr>
                <w:sz w:val="24"/>
                <w:szCs w:val="24"/>
              </w:rPr>
            </w:pPr>
          </w:p>
          <w:p w14:paraId="3490BC6A" w14:textId="77777777" w:rsidR="0002452C" w:rsidRPr="00BC0A95" w:rsidRDefault="0002452C" w:rsidP="00EE44A7">
            <w:pPr>
              <w:jc w:val="right"/>
              <w:rPr>
                <w:sz w:val="24"/>
                <w:szCs w:val="24"/>
              </w:rPr>
            </w:pPr>
          </w:p>
          <w:p w14:paraId="2F990101" w14:textId="77777777" w:rsidR="0002452C" w:rsidRPr="00BC0A95" w:rsidRDefault="0002452C" w:rsidP="00EE44A7">
            <w:pPr>
              <w:jc w:val="right"/>
              <w:rPr>
                <w:sz w:val="24"/>
                <w:szCs w:val="24"/>
              </w:rPr>
            </w:pPr>
          </w:p>
          <w:p w14:paraId="1BC85CAE" w14:textId="77777777" w:rsidR="0002452C" w:rsidRPr="00BC0A95" w:rsidRDefault="0002452C" w:rsidP="00EE44A7">
            <w:pPr>
              <w:jc w:val="right"/>
              <w:rPr>
                <w:sz w:val="24"/>
                <w:szCs w:val="24"/>
              </w:rPr>
            </w:pPr>
          </w:p>
          <w:p w14:paraId="70984677" w14:textId="77777777" w:rsidR="0002452C" w:rsidRPr="00BC0A95" w:rsidRDefault="0002452C" w:rsidP="00EE44A7">
            <w:pPr>
              <w:jc w:val="right"/>
              <w:rPr>
                <w:sz w:val="24"/>
                <w:szCs w:val="24"/>
              </w:rPr>
            </w:pPr>
          </w:p>
          <w:p w14:paraId="1CD43978" w14:textId="77777777" w:rsidR="0002452C" w:rsidRPr="00BC0A95" w:rsidRDefault="0002452C" w:rsidP="00EE44A7">
            <w:pPr>
              <w:jc w:val="right"/>
              <w:rPr>
                <w:sz w:val="24"/>
                <w:szCs w:val="24"/>
              </w:rPr>
            </w:pPr>
          </w:p>
          <w:p w14:paraId="14AD7C59" w14:textId="77777777" w:rsidR="0002452C" w:rsidRPr="00BC0A95" w:rsidRDefault="0002452C" w:rsidP="00EE44A7">
            <w:pPr>
              <w:jc w:val="right"/>
              <w:rPr>
                <w:sz w:val="24"/>
                <w:szCs w:val="24"/>
              </w:rPr>
            </w:pPr>
          </w:p>
          <w:p w14:paraId="5E882E4F" w14:textId="77777777" w:rsidR="0002452C" w:rsidRPr="00BC0A95" w:rsidRDefault="0002452C" w:rsidP="00EE44A7">
            <w:pPr>
              <w:jc w:val="right"/>
              <w:rPr>
                <w:sz w:val="24"/>
                <w:szCs w:val="24"/>
              </w:rPr>
            </w:pPr>
          </w:p>
          <w:p w14:paraId="29656D95" w14:textId="77777777" w:rsidR="0002452C" w:rsidRPr="00BC0A95" w:rsidRDefault="0002452C" w:rsidP="00EE44A7">
            <w:pPr>
              <w:jc w:val="right"/>
              <w:rPr>
                <w:sz w:val="24"/>
                <w:szCs w:val="24"/>
              </w:rPr>
            </w:pPr>
          </w:p>
          <w:p w14:paraId="3329C1A6" w14:textId="77777777" w:rsidR="0002452C" w:rsidRPr="00BC0A95" w:rsidRDefault="0002452C" w:rsidP="00EE44A7">
            <w:pPr>
              <w:jc w:val="right"/>
              <w:rPr>
                <w:sz w:val="24"/>
                <w:szCs w:val="24"/>
              </w:rPr>
            </w:pPr>
          </w:p>
          <w:p w14:paraId="63F6D2F2" w14:textId="77777777" w:rsidR="0002452C" w:rsidRPr="00BC0A95" w:rsidRDefault="0002452C" w:rsidP="00EE44A7">
            <w:pPr>
              <w:jc w:val="right"/>
              <w:rPr>
                <w:sz w:val="24"/>
                <w:szCs w:val="24"/>
              </w:rPr>
            </w:pPr>
          </w:p>
          <w:p w14:paraId="0F077F5C" w14:textId="77777777" w:rsidR="0002452C" w:rsidRPr="00BC0A95" w:rsidRDefault="0002452C" w:rsidP="00EE44A7">
            <w:pPr>
              <w:jc w:val="right"/>
              <w:rPr>
                <w:sz w:val="24"/>
                <w:szCs w:val="24"/>
              </w:rPr>
            </w:pPr>
          </w:p>
          <w:p w14:paraId="2DADA00D" w14:textId="77777777" w:rsidR="0002452C" w:rsidRPr="00BC0A95" w:rsidRDefault="0002452C" w:rsidP="00EE44A7">
            <w:pPr>
              <w:jc w:val="right"/>
              <w:rPr>
                <w:sz w:val="24"/>
                <w:szCs w:val="24"/>
              </w:rPr>
            </w:pPr>
          </w:p>
          <w:p w14:paraId="78E1CBF7" w14:textId="77777777" w:rsidR="0002452C" w:rsidRPr="00BC0A95" w:rsidRDefault="0002452C" w:rsidP="00EE44A7">
            <w:pPr>
              <w:jc w:val="right"/>
              <w:rPr>
                <w:sz w:val="24"/>
                <w:szCs w:val="24"/>
              </w:rPr>
            </w:pPr>
          </w:p>
          <w:p w14:paraId="095ABA3F" w14:textId="77777777" w:rsidR="0002452C" w:rsidRPr="00BC0A95" w:rsidRDefault="0002452C" w:rsidP="00EE44A7">
            <w:pPr>
              <w:jc w:val="right"/>
              <w:rPr>
                <w:sz w:val="24"/>
                <w:szCs w:val="24"/>
              </w:rPr>
            </w:pPr>
          </w:p>
          <w:p w14:paraId="17D512FC" w14:textId="77777777" w:rsidR="0002452C" w:rsidRPr="00BC0A95" w:rsidRDefault="0002452C" w:rsidP="00633465">
            <w:pPr>
              <w:rPr>
                <w:sz w:val="24"/>
                <w:szCs w:val="24"/>
              </w:rPr>
            </w:pPr>
          </w:p>
          <w:p w14:paraId="1B546D2D" w14:textId="77777777" w:rsidR="0002452C" w:rsidRPr="00BC0A95" w:rsidRDefault="0002452C" w:rsidP="00503AB9">
            <w:pPr>
              <w:rPr>
                <w:b/>
                <w:sz w:val="24"/>
                <w:szCs w:val="24"/>
              </w:rPr>
            </w:pPr>
          </w:p>
          <w:p w14:paraId="7DE1E409" w14:textId="77777777" w:rsidR="00B52541" w:rsidRDefault="00B52541" w:rsidP="00EE44A7">
            <w:pPr>
              <w:ind w:firstLine="540"/>
              <w:jc w:val="center"/>
              <w:rPr>
                <w:b/>
                <w:sz w:val="24"/>
                <w:szCs w:val="24"/>
              </w:rPr>
            </w:pPr>
          </w:p>
          <w:p w14:paraId="66FB70B3" w14:textId="77777777" w:rsidR="00B52541" w:rsidRDefault="00B52541" w:rsidP="00EE44A7">
            <w:pPr>
              <w:ind w:firstLine="540"/>
              <w:jc w:val="center"/>
              <w:rPr>
                <w:b/>
                <w:sz w:val="24"/>
                <w:szCs w:val="24"/>
              </w:rPr>
            </w:pPr>
          </w:p>
          <w:p w14:paraId="0D775CE8" w14:textId="77777777" w:rsidR="00B52541" w:rsidRDefault="00B52541" w:rsidP="00EE44A7">
            <w:pPr>
              <w:ind w:firstLine="540"/>
              <w:jc w:val="center"/>
              <w:rPr>
                <w:b/>
                <w:sz w:val="24"/>
                <w:szCs w:val="24"/>
              </w:rPr>
            </w:pPr>
          </w:p>
          <w:p w14:paraId="652263CA" w14:textId="77777777" w:rsidR="00B52541" w:rsidRDefault="00B52541" w:rsidP="00EE44A7">
            <w:pPr>
              <w:ind w:firstLine="540"/>
              <w:jc w:val="center"/>
              <w:rPr>
                <w:b/>
                <w:sz w:val="24"/>
                <w:szCs w:val="24"/>
              </w:rPr>
            </w:pPr>
          </w:p>
          <w:p w14:paraId="368A3EAA" w14:textId="77777777" w:rsidR="00B52541" w:rsidRDefault="00B52541" w:rsidP="0005625F">
            <w:pPr>
              <w:rPr>
                <w:b/>
                <w:sz w:val="24"/>
                <w:szCs w:val="24"/>
              </w:rPr>
            </w:pPr>
          </w:p>
          <w:p w14:paraId="71912924" w14:textId="4AEB0E23" w:rsidR="0002452C" w:rsidRPr="00BC0A95" w:rsidRDefault="0002452C" w:rsidP="00EE44A7">
            <w:pPr>
              <w:ind w:firstLine="540"/>
              <w:jc w:val="center"/>
              <w:rPr>
                <w:b/>
                <w:sz w:val="24"/>
                <w:szCs w:val="24"/>
              </w:rPr>
            </w:pPr>
            <w:r w:rsidRPr="00BC0A95">
              <w:rPr>
                <w:b/>
                <w:sz w:val="24"/>
                <w:szCs w:val="24"/>
              </w:rPr>
              <w:lastRenderedPageBreak/>
              <w:t>АКТ</w:t>
            </w:r>
          </w:p>
          <w:p w14:paraId="68E431C7" w14:textId="77777777" w:rsidR="0002452C" w:rsidRPr="00BC0A95" w:rsidRDefault="0002452C" w:rsidP="00EE44A7">
            <w:pPr>
              <w:autoSpaceDE w:val="0"/>
              <w:autoSpaceDN w:val="0"/>
              <w:adjustRightInd w:val="0"/>
              <w:ind w:firstLine="540"/>
              <w:jc w:val="center"/>
              <w:rPr>
                <w:b/>
                <w:sz w:val="24"/>
                <w:szCs w:val="24"/>
              </w:rPr>
            </w:pPr>
            <w:r w:rsidRPr="00BC0A95">
              <w:rPr>
                <w:b/>
                <w:sz w:val="24"/>
                <w:szCs w:val="24"/>
              </w:rPr>
              <w:t>сдачи-приемки оказанных услуг</w:t>
            </w:r>
          </w:p>
          <w:p w14:paraId="1556881F" w14:textId="77777777" w:rsidR="0002452C" w:rsidRPr="00BC0A95" w:rsidRDefault="0002452C" w:rsidP="00EE44A7">
            <w:pPr>
              <w:autoSpaceDE w:val="0"/>
              <w:autoSpaceDN w:val="0"/>
              <w:adjustRightInd w:val="0"/>
              <w:ind w:firstLine="540"/>
              <w:jc w:val="both"/>
              <w:rPr>
                <w:sz w:val="24"/>
                <w:szCs w:val="24"/>
              </w:rPr>
            </w:pPr>
          </w:p>
          <w:p w14:paraId="1F887CB4" w14:textId="07CDC14F" w:rsidR="0002452C" w:rsidRPr="00BC0A95" w:rsidRDefault="0002452C" w:rsidP="00EE44A7">
            <w:pPr>
              <w:jc w:val="both"/>
              <w:rPr>
                <w:sz w:val="24"/>
                <w:szCs w:val="24"/>
              </w:rPr>
            </w:pPr>
            <w:r w:rsidRPr="00BC0A95">
              <w:rPr>
                <w:sz w:val="24"/>
                <w:szCs w:val="24"/>
              </w:rPr>
              <w:t>г. Краснодар</w:t>
            </w:r>
            <w:r w:rsidRPr="00BC0A95">
              <w:rPr>
                <w:sz w:val="24"/>
                <w:szCs w:val="24"/>
              </w:rPr>
              <w:tab/>
            </w:r>
            <w:r w:rsidRPr="00BC0A95">
              <w:rPr>
                <w:sz w:val="24"/>
                <w:szCs w:val="24"/>
              </w:rPr>
              <w:tab/>
            </w:r>
            <w:r w:rsidRPr="00BC0A95">
              <w:rPr>
                <w:sz w:val="24"/>
                <w:szCs w:val="24"/>
              </w:rPr>
              <w:tab/>
            </w:r>
            <w:r w:rsidRPr="00BC0A95">
              <w:rPr>
                <w:sz w:val="24"/>
                <w:szCs w:val="24"/>
              </w:rPr>
              <w:tab/>
            </w:r>
            <w:r w:rsidRPr="00BC0A95">
              <w:rPr>
                <w:sz w:val="24"/>
                <w:szCs w:val="24"/>
              </w:rPr>
              <w:tab/>
              <w:t xml:space="preserve">                                </w:t>
            </w:r>
            <w:proofErr w:type="gramStart"/>
            <w:r w:rsidRPr="00BC0A95">
              <w:rPr>
                <w:sz w:val="24"/>
                <w:szCs w:val="24"/>
              </w:rPr>
              <w:t xml:space="preserve">   «</w:t>
            </w:r>
            <w:proofErr w:type="gramEnd"/>
            <w:r w:rsidR="00CD5603">
              <w:rPr>
                <w:sz w:val="24"/>
                <w:szCs w:val="24"/>
              </w:rPr>
              <w:t>09</w:t>
            </w:r>
            <w:r w:rsidRPr="00BC0A95">
              <w:rPr>
                <w:sz w:val="24"/>
                <w:szCs w:val="24"/>
              </w:rPr>
              <w:t xml:space="preserve">» </w:t>
            </w:r>
            <w:r w:rsidR="00D427A3">
              <w:rPr>
                <w:sz w:val="24"/>
                <w:szCs w:val="24"/>
              </w:rPr>
              <w:t>июня</w:t>
            </w:r>
            <w:r w:rsidR="00A51582">
              <w:rPr>
                <w:sz w:val="24"/>
                <w:szCs w:val="24"/>
              </w:rPr>
              <w:t xml:space="preserve"> </w:t>
            </w:r>
            <w:r w:rsidRPr="00BC0A95">
              <w:rPr>
                <w:sz w:val="24"/>
                <w:szCs w:val="24"/>
              </w:rPr>
              <w:t>20</w:t>
            </w:r>
            <w:r w:rsidR="00B62F0E">
              <w:rPr>
                <w:sz w:val="24"/>
                <w:szCs w:val="24"/>
              </w:rPr>
              <w:t>2</w:t>
            </w:r>
            <w:r w:rsidR="00A51582">
              <w:rPr>
                <w:sz w:val="24"/>
                <w:szCs w:val="24"/>
              </w:rPr>
              <w:t>3</w:t>
            </w:r>
            <w:r w:rsidRPr="00BC0A95">
              <w:rPr>
                <w:sz w:val="24"/>
                <w:szCs w:val="24"/>
              </w:rPr>
              <w:t xml:space="preserve"> г.</w:t>
            </w:r>
          </w:p>
          <w:p w14:paraId="5224D1D1" w14:textId="77777777" w:rsidR="0002452C" w:rsidRPr="00BC0A95" w:rsidRDefault="0002452C" w:rsidP="00EE44A7">
            <w:pPr>
              <w:jc w:val="both"/>
              <w:rPr>
                <w:sz w:val="24"/>
                <w:szCs w:val="24"/>
              </w:rPr>
            </w:pPr>
          </w:p>
          <w:p w14:paraId="6C089F97" w14:textId="6DF4A937" w:rsidR="007328BB" w:rsidRPr="009E2D2A" w:rsidRDefault="0002452C" w:rsidP="00EE44A7">
            <w:pPr>
              <w:jc w:val="both"/>
              <w:rPr>
                <w:sz w:val="24"/>
                <w:szCs w:val="24"/>
              </w:rPr>
            </w:pPr>
            <w:r w:rsidRPr="00BC0A95">
              <w:rPr>
                <w:sz w:val="24"/>
                <w:szCs w:val="24"/>
                <w:lang w:eastAsia="en-US"/>
              </w:rPr>
              <w:t xml:space="preserve">Исполнитель: </w:t>
            </w:r>
            <w:r w:rsidRPr="00BC0A95">
              <w:rPr>
                <w:sz w:val="24"/>
                <w:szCs w:val="24"/>
              </w:rPr>
              <w:t xml:space="preserve">Государственное бюджетное образовательное учреждение дополнительного профессионального образования «Институт развития образования» Краснодарского края (ГБОУ ИРО Краснодарского края) </w:t>
            </w:r>
            <w:r w:rsidR="007328BB" w:rsidRPr="00BC0A95">
              <w:rPr>
                <w:sz w:val="24"/>
                <w:szCs w:val="24"/>
              </w:rPr>
              <w:t xml:space="preserve">в </w:t>
            </w:r>
            <w:r w:rsidR="007328BB" w:rsidRPr="009E2D2A">
              <w:rPr>
                <w:sz w:val="24"/>
                <w:szCs w:val="24"/>
              </w:rPr>
              <w:t xml:space="preserve">лице </w:t>
            </w:r>
            <w:r w:rsidR="009E2D2A" w:rsidRPr="009E2D2A">
              <w:rPr>
                <w:sz w:val="24"/>
                <w:szCs w:val="24"/>
                <w:lang w:eastAsia="ar-SA"/>
              </w:rPr>
              <w:t xml:space="preserve">ректора Гайдук Татьяны Алексеевны, </w:t>
            </w:r>
            <w:r w:rsidR="00A81677">
              <w:rPr>
                <w:sz w:val="24"/>
                <w:szCs w:val="24"/>
                <w:lang w:eastAsia="ar-SA"/>
              </w:rPr>
              <w:t>действующего на основании Устава</w:t>
            </w:r>
          </w:p>
          <w:p w14:paraId="265F56C5" w14:textId="36C98539" w:rsidR="0002452C" w:rsidRPr="009E2D2A" w:rsidRDefault="0002452C" w:rsidP="00EE44A7">
            <w:pPr>
              <w:jc w:val="both"/>
              <w:rPr>
                <w:sz w:val="24"/>
                <w:szCs w:val="24"/>
                <w:u w:val="single"/>
                <w:lang w:eastAsia="en-US"/>
              </w:rPr>
            </w:pPr>
            <w:r w:rsidRPr="009E2D2A">
              <w:rPr>
                <w:sz w:val="24"/>
                <w:szCs w:val="24"/>
                <w:u w:val="single"/>
                <w:lang w:eastAsia="en-US"/>
              </w:rPr>
              <w:t xml:space="preserve">ИНН: </w:t>
            </w:r>
            <w:r w:rsidRPr="009E2D2A">
              <w:rPr>
                <w:bCs/>
                <w:sz w:val="24"/>
                <w:szCs w:val="24"/>
                <w:u w:val="single"/>
              </w:rPr>
              <w:t>2312062743 КПП 231201001</w:t>
            </w:r>
          </w:p>
          <w:p w14:paraId="32909B75" w14:textId="77777777" w:rsidR="0002452C" w:rsidRPr="00BC0A95" w:rsidRDefault="0002452C" w:rsidP="00EE44A7">
            <w:pPr>
              <w:jc w:val="both"/>
              <w:rPr>
                <w:sz w:val="24"/>
                <w:szCs w:val="24"/>
                <w:u w:val="single"/>
                <w:lang w:eastAsia="en-US"/>
              </w:rPr>
            </w:pPr>
            <w:r w:rsidRPr="00BC0A95">
              <w:rPr>
                <w:sz w:val="24"/>
                <w:szCs w:val="24"/>
                <w:u w:val="single"/>
                <w:lang w:eastAsia="en-US"/>
              </w:rPr>
              <w:t xml:space="preserve">Адрес: </w:t>
            </w:r>
            <w:r w:rsidRPr="00BC0A95">
              <w:rPr>
                <w:bCs/>
                <w:sz w:val="24"/>
                <w:szCs w:val="24"/>
                <w:u w:val="single"/>
              </w:rPr>
              <w:t xml:space="preserve">350080, г. Краснодар, ул. </w:t>
            </w:r>
            <w:proofErr w:type="spellStart"/>
            <w:r w:rsidRPr="00BC0A95">
              <w:rPr>
                <w:bCs/>
                <w:sz w:val="24"/>
                <w:szCs w:val="24"/>
                <w:u w:val="single"/>
              </w:rPr>
              <w:t>Сормовская</w:t>
            </w:r>
            <w:proofErr w:type="spellEnd"/>
            <w:r w:rsidRPr="00BC0A95">
              <w:rPr>
                <w:bCs/>
                <w:sz w:val="24"/>
                <w:szCs w:val="24"/>
                <w:u w:val="single"/>
              </w:rPr>
              <w:t>, 167</w:t>
            </w:r>
            <w:r w:rsidRPr="00BC0A95">
              <w:rPr>
                <w:sz w:val="24"/>
                <w:szCs w:val="24"/>
                <w:u w:val="single"/>
                <w:lang w:eastAsia="en-US"/>
              </w:rPr>
              <w:tab/>
            </w:r>
          </w:p>
          <w:p w14:paraId="70A8B3D0" w14:textId="4E165CB7" w:rsidR="0002452C" w:rsidRPr="00BC0A95" w:rsidRDefault="0002452C" w:rsidP="00EE44A7">
            <w:pPr>
              <w:jc w:val="both"/>
              <w:rPr>
                <w:sz w:val="24"/>
                <w:szCs w:val="24"/>
                <w:u w:val="single"/>
                <w:lang w:eastAsia="en-US"/>
              </w:rPr>
            </w:pPr>
            <w:r w:rsidRPr="00BC0A95">
              <w:rPr>
                <w:sz w:val="24"/>
                <w:szCs w:val="24"/>
                <w:u w:val="single"/>
                <w:lang w:eastAsia="en-US"/>
              </w:rPr>
              <w:t xml:space="preserve">Телефон: 8 (861) </w:t>
            </w:r>
            <w:r w:rsidRPr="00BC0A95">
              <w:rPr>
                <w:bCs/>
                <w:sz w:val="24"/>
                <w:szCs w:val="24"/>
                <w:u w:val="single"/>
              </w:rPr>
              <w:t>2</w:t>
            </w:r>
            <w:r w:rsidR="00932CD8">
              <w:rPr>
                <w:bCs/>
                <w:sz w:val="24"/>
                <w:szCs w:val="24"/>
                <w:u w:val="single"/>
              </w:rPr>
              <w:t>03-53-01</w:t>
            </w:r>
            <w:r w:rsidRPr="00BC0A95">
              <w:rPr>
                <w:bCs/>
                <w:sz w:val="24"/>
                <w:szCs w:val="24"/>
              </w:rPr>
              <w:t xml:space="preserve"> </w:t>
            </w:r>
          </w:p>
          <w:p w14:paraId="13072A60" w14:textId="77777777" w:rsidR="0002452C" w:rsidRPr="00BC0A95" w:rsidRDefault="0002452C" w:rsidP="00EE44A7">
            <w:pPr>
              <w:jc w:val="both"/>
              <w:rPr>
                <w:sz w:val="24"/>
                <w:szCs w:val="24"/>
                <w:u w:val="single"/>
                <w:lang w:eastAsia="en-US"/>
              </w:rPr>
            </w:pPr>
          </w:p>
          <w:p w14:paraId="14F16970" w14:textId="77777777" w:rsidR="0002452C" w:rsidRPr="00BC0A95" w:rsidRDefault="0002452C" w:rsidP="00EE44A7">
            <w:pPr>
              <w:jc w:val="both"/>
              <w:rPr>
                <w:sz w:val="24"/>
                <w:szCs w:val="24"/>
                <w:u w:val="single"/>
                <w:lang w:eastAsia="en-US"/>
              </w:rPr>
            </w:pPr>
            <w:r w:rsidRPr="00BC0A95">
              <w:rPr>
                <w:sz w:val="24"/>
                <w:szCs w:val="24"/>
                <w:lang w:eastAsia="en-US"/>
              </w:rPr>
              <w:t xml:space="preserve">Заказчик: </w:t>
            </w:r>
            <w:r w:rsidRPr="00BC0A95">
              <w:rPr>
                <w:sz w:val="24"/>
                <w:szCs w:val="24"/>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p>
          <w:p w14:paraId="0C66A8E2" w14:textId="77777777" w:rsidR="0002452C" w:rsidRPr="00BC0A95" w:rsidRDefault="0002452C" w:rsidP="00EE44A7">
            <w:pPr>
              <w:jc w:val="both"/>
              <w:rPr>
                <w:sz w:val="24"/>
                <w:szCs w:val="24"/>
                <w:u w:val="single"/>
                <w:lang w:eastAsia="en-US"/>
              </w:rPr>
            </w:pP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p>
          <w:p w14:paraId="5969AC9C" w14:textId="77777777" w:rsidR="0002452C" w:rsidRPr="00BC0A95" w:rsidRDefault="0002452C" w:rsidP="00EE44A7">
            <w:pPr>
              <w:jc w:val="both"/>
              <w:rPr>
                <w:sz w:val="24"/>
                <w:szCs w:val="24"/>
                <w:u w:val="single"/>
                <w:lang w:eastAsia="en-US"/>
              </w:rPr>
            </w:pPr>
            <w:r w:rsidRPr="00BC0A95">
              <w:rPr>
                <w:sz w:val="24"/>
                <w:szCs w:val="24"/>
                <w:u w:val="single"/>
                <w:lang w:eastAsia="en-US"/>
              </w:rPr>
              <w:t>в лице</w:t>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t>действующего на основании</w:t>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p>
          <w:p w14:paraId="460FB397" w14:textId="77777777" w:rsidR="0002452C" w:rsidRPr="00BC0A95" w:rsidRDefault="0002452C" w:rsidP="00EE44A7">
            <w:pPr>
              <w:jc w:val="both"/>
              <w:rPr>
                <w:sz w:val="24"/>
                <w:szCs w:val="24"/>
                <w:u w:val="single"/>
                <w:lang w:eastAsia="en-US"/>
              </w:rPr>
            </w:pPr>
            <w:r w:rsidRPr="00BC0A95">
              <w:rPr>
                <w:sz w:val="24"/>
                <w:szCs w:val="24"/>
                <w:u w:val="single"/>
                <w:lang w:eastAsia="en-US"/>
              </w:rPr>
              <w:t>ИНН/КПП</w:t>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p>
          <w:p w14:paraId="6369764E" w14:textId="77777777" w:rsidR="0002452C" w:rsidRPr="00BC0A95" w:rsidRDefault="0002452C" w:rsidP="00EE44A7">
            <w:pPr>
              <w:jc w:val="center"/>
              <w:rPr>
                <w:sz w:val="24"/>
                <w:szCs w:val="24"/>
                <w:vertAlign w:val="superscript"/>
                <w:lang w:eastAsia="en-US"/>
              </w:rPr>
            </w:pPr>
            <w:r w:rsidRPr="00BC0A95">
              <w:rPr>
                <w:sz w:val="24"/>
                <w:szCs w:val="24"/>
                <w:vertAlign w:val="superscript"/>
                <w:lang w:eastAsia="en-US"/>
              </w:rPr>
              <w:t xml:space="preserve">(в </w:t>
            </w:r>
            <w:proofErr w:type="gramStart"/>
            <w:r w:rsidRPr="00BC0A95">
              <w:rPr>
                <w:sz w:val="24"/>
                <w:szCs w:val="24"/>
                <w:vertAlign w:val="superscript"/>
                <w:lang w:eastAsia="en-US"/>
              </w:rPr>
              <w:t>случае,  когда</w:t>
            </w:r>
            <w:proofErr w:type="gramEnd"/>
            <w:r w:rsidRPr="00BC0A95">
              <w:rPr>
                <w:sz w:val="24"/>
                <w:szCs w:val="24"/>
                <w:vertAlign w:val="superscript"/>
                <w:lang w:eastAsia="en-US"/>
              </w:rPr>
              <w:t xml:space="preserve">  заказчиком является юридическое лицо - указать полное наименование и </w:t>
            </w:r>
            <w:r w:rsidRPr="00BC0A95">
              <w:rPr>
                <w:b/>
                <w:sz w:val="24"/>
                <w:szCs w:val="24"/>
                <w:vertAlign w:val="superscript"/>
                <w:lang w:eastAsia="en-US"/>
              </w:rPr>
              <w:t>ИНН/КПП</w:t>
            </w:r>
            <w:r w:rsidRPr="00BC0A95">
              <w:rPr>
                <w:sz w:val="24"/>
                <w:szCs w:val="24"/>
                <w:vertAlign w:val="superscript"/>
                <w:lang w:eastAsia="en-US"/>
              </w:rPr>
              <w:t>, ФИО руководителя, в лице которого действует)</w:t>
            </w:r>
          </w:p>
          <w:p w14:paraId="5FEC6EFE" w14:textId="77777777" w:rsidR="0002452C" w:rsidRPr="00BC0A95" w:rsidRDefault="0002452C" w:rsidP="00EE44A7">
            <w:pPr>
              <w:jc w:val="both"/>
              <w:rPr>
                <w:sz w:val="24"/>
                <w:szCs w:val="24"/>
                <w:lang w:eastAsia="en-US"/>
              </w:rPr>
            </w:pPr>
          </w:p>
          <w:p w14:paraId="0C6AEC41" w14:textId="6DF23424" w:rsidR="0002452C" w:rsidRPr="00BC0A95" w:rsidRDefault="0002452C" w:rsidP="00EE44A7">
            <w:pPr>
              <w:jc w:val="both"/>
              <w:rPr>
                <w:sz w:val="24"/>
                <w:szCs w:val="24"/>
                <w:u w:val="single"/>
                <w:lang w:eastAsia="en-US"/>
              </w:rPr>
            </w:pPr>
            <w:r w:rsidRPr="00BC0A95">
              <w:rPr>
                <w:sz w:val="24"/>
                <w:szCs w:val="24"/>
                <w:lang w:eastAsia="en-US"/>
              </w:rPr>
              <w:t xml:space="preserve">Основание: </w:t>
            </w:r>
            <w:r w:rsidRPr="00BC0A95">
              <w:rPr>
                <w:sz w:val="24"/>
                <w:szCs w:val="24"/>
                <w:u w:val="single"/>
                <w:lang w:eastAsia="en-US"/>
              </w:rPr>
              <w:t>Контракт №</w:t>
            </w:r>
            <w:r w:rsidRPr="00BC0A95">
              <w:rPr>
                <w:sz w:val="24"/>
                <w:szCs w:val="24"/>
                <w:u w:val="single"/>
                <w:lang w:eastAsia="en-US"/>
              </w:rPr>
              <w:tab/>
              <w:t xml:space="preserve"> </w:t>
            </w:r>
            <w:r w:rsidRPr="00BC0A95">
              <w:rPr>
                <w:sz w:val="24"/>
                <w:szCs w:val="24"/>
                <w:u w:val="single"/>
                <w:lang w:eastAsia="en-US"/>
              </w:rPr>
              <w:tab/>
            </w:r>
            <w:r w:rsidRPr="00BC0A95">
              <w:rPr>
                <w:sz w:val="24"/>
                <w:szCs w:val="24"/>
                <w:u w:val="single"/>
                <w:lang w:eastAsia="en-US"/>
              </w:rPr>
              <w:tab/>
              <w:t xml:space="preserve">   от</w:t>
            </w:r>
            <w:r w:rsidRPr="00BC0A95">
              <w:rPr>
                <w:sz w:val="24"/>
                <w:szCs w:val="24"/>
                <w:u w:val="single"/>
                <w:lang w:eastAsia="en-US"/>
              </w:rPr>
              <w:tab/>
            </w:r>
            <w:r w:rsidR="00CD5603">
              <w:rPr>
                <w:sz w:val="24"/>
                <w:szCs w:val="24"/>
                <w:u w:val="single"/>
                <w:lang w:eastAsia="en-US"/>
              </w:rPr>
              <w:t>30</w:t>
            </w:r>
            <w:r w:rsidR="00D427A3">
              <w:rPr>
                <w:sz w:val="24"/>
                <w:szCs w:val="24"/>
                <w:u w:val="single"/>
                <w:lang w:eastAsia="en-US"/>
              </w:rPr>
              <w:t>.05.2023 г</w:t>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p>
          <w:p w14:paraId="7CF63541" w14:textId="77777777" w:rsidR="0002452C" w:rsidRPr="00BC0A95" w:rsidRDefault="0002452C" w:rsidP="00EE44A7">
            <w:pPr>
              <w:jc w:val="both"/>
              <w:rPr>
                <w:sz w:val="24"/>
                <w:szCs w:val="24"/>
                <w:u w:val="single"/>
                <w:lang w:eastAsia="en-US"/>
              </w:rPr>
            </w:pPr>
          </w:p>
          <w:tbl>
            <w:tblPr>
              <w:tblpPr w:leftFromText="180" w:rightFromText="180" w:vertAnchor="text" w:horzAnchor="margin" w:tblpY="118"/>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
              <w:gridCol w:w="4085"/>
              <w:gridCol w:w="2172"/>
              <w:gridCol w:w="1438"/>
              <w:gridCol w:w="1712"/>
            </w:tblGrid>
            <w:tr w:rsidR="0002452C" w:rsidRPr="00BC0A95" w14:paraId="13E9C7B3" w14:textId="77777777" w:rsidTr="00932CD8">
              <w:trPr>
                <w:trHeight w:val="1269"/>
              </w:trPr>
              <w:tc>
                <w:tcPr>
                  <w:tcW w:w="446" w:type="dxa"/>
                  <w:tcBorders>
                    <w:top w:val="single" w:sz="4" w:space="0" w:color="auto"/>
                    <w:left w:val="single" w:sz="4" w:space="0" w:color="auto"/>
                    <w:bottom w:val="single" w:sz="4" w:space="0" w:color="auto"/>
                    <w:right w:val="single" w:sz="4" w:space="0" w:color="auto"/>
                  </w:tcBorders>
                  <w:shd w:val="clear" w:color="auto" w:fill="auto"/>
                  <w:hideMark/>
                </w:tcPr>
                <w:p w14:paraId="0C65EEEF" w14:textId="77777777" w:rsidR="0002452C" w:rsidRPr="00BC0A95" w:rsidRDefault="0002452C" w:rsidP="00EE44A7">
                  <w:pPr>
                    <w:rPr>
                      <w:sz w:val="24"/>
                      <w:szCs w:val="24"/>
                    </w:rPr>
                  </w:pPr>
                  <w:r w:rsidRPr="00BC0A95">
                    <w:rPr>
                      <w:sz w:val="24"/>
                      <w:szCs w:val="24"/>
                    </w:rPr>
                    <w:t>№</w:t>
                  </w:r>
                </w:p>
              </w:tc>
              <w:tc>
                <w:tcPr>
                  <w:tcW w:w="4085" w:type="dxa"/>
                  <w:tcBorders>
                    <w:top w:val="single" w:sz="4" w:space="0" w:color="auto"/>
                    <w:left w:val="single" w:sz="4" w:space="0" w:color="auto"/>
                    <w:bottom w:val="single" w:sz="4" w:space="0" w:color="auto"/>
                    <w:right w:val="single" w:sz="4" w:space="0" w:color="auto"/>
                  </w:tcBorders>
                  <w:shd w:val="clear" w:color="auto" w:fill="auto"/>
                  <w:hideMark/>
                </w:tcPr>
                <w:p w14:paraId="3D8C0517" w14:textId="77777777" w:rsidR="0002452C" w:rsidRPr="00BC0A95" w:rsidRDefault="0002452C" w:rsidP="00EE44A7">
                  <w:pPr>
                    <w:rPr>
                      <w:sz w:val="24"/>
                      <w:szCs w:val="24"/>
                    </w:rPr>
                  </w:pPr>
                  <w:r w:rsidRPr="00BC0A95">
                    <w:rPr>
                      <w:sz w:val="24"/>
                      <w:szCs w:val="24"/>
                    </w:rPr>
                    <w:t xml:space="preserve">Наименование образовательной услуги </w:t>
                  </w:r>
                </w:p>
              </w:tc>
              <w:tc>
                <w:tcPr>
                  <w:tcW w:w="2172" w:type="dxa"/>
                  <w:tcBorders>
                    <w:top w:val="single" w:sz="4" w:space="0" w:color="auto"/>
                    <w:left w:val="single" w:sz="4" w:space="0" w:color="auto"/>
                    <w:bottom w:val="single" w:sz="4" w:space="0" w:color="auto"/>
                    <w:right w:val="single" w:sz="4" w:space="0" w:color="auto"/>
                  </w:tcBorders>
                  <w:shd w:val="clear" w:color="auto" w:fill="auto"/>
                  <w:hideMark/>
                </w:tcPr>
                <w:p w14:paraId="3FAC1B06" w14:textId="77777777" w:rsidR="0002452C" w:rsidRPr="00BC0A95" w:rsidRDefault="0002452C" w:rsidP="00EE44A7">
                  <w:pPr>
                    <w:rPr>
                      <w:sz w:val="24"/>
                      <w:szCs w:val="24"/>
                    </w:rPr>
                  </w:pPr>
                  <w:r w:rsidRPr="00BC0A95">
                    <w:rPr>
                      <w:sz w:val="24"/>
                      <w:szCs w:val="24"/>
                    </w:rPr>
                    <w:t>Стоимость обучения за одного слушателя, руб.</w:t>
                  </w:r>
                </w:p>
              </w:tc>
              <w:tc>
                <w:tcPr>
                  <w:tcW w:w="1438" w:type="dxa"/>
                  <w:tcBorders>
                    <w:top w:val="single" w:sz="4" w:space="0" w:color="auto"/>
                    <w:left w:val="single" w:sz="4" w:space="0" w:color="auto"/>
                    <w:bottom w:val="single" w:sz="4" w:space="0" w:color="auto"/>
                    <w:right w:val="single" w:sz="4" w:space="0" w:color="auto"/>
                  </w:tcBorders>
                  <w:shd w:val="clear" w:color="auto" w:fill="auto"/>
                </w:tcPr>
                <w:p w14:paraId="48957C96" w14:textId="77777777" w:rsidR="0002452C" w:rsidRPr="00BC0A95" w:rsidRDefault="0002452C" w:rsidP="00EE44A7">
                  <w:pPr>
                    <w:rPr>
                      <w:rFonts w:eastAsia="Calibri"/>
                      <w:sz w:val="24"/>
                      <w:szCs w:val="24"/>
                    </w:rPr>
                  </w:pPr>
                  <w:r w:rsidRPr="00BC0A95">
                    <w:rPr>
                      <w:rFonts w:eastAsia="Calibri"/>
                      <w:sz w:val="24"/>
                      <w:szCs w:val="24"/>
                    </w:rPr>
                    <w:t>Количество слушателей</w:t>
                  </w:r>
                </w:p>
              </w:tc>
              <w:tc>
                <w:tcPr>
                  <w:tcW w:w="1712" w:type="dxa"/>
                  <w:tcBorders>
                    <w:top w:val="single" w:sz="4" w:space="0" w:color="auto"/>
                    <w:left w:val="single" w:sz="4" w:space="0" w:color="auto"/>
                    <w:bottom w:val="single" w:sz="4" w:space="0" w:color="auto"/>
                    <w:right w:val="single" w:sz="4" w:space="0" w:color="auto"/>
                  </w:tcBorders>
                  <w:shd w:val="clear" w:color="auto" w:fill="auto"/>
                  <w:hideMark/>
                </w:tcPr>
                <w:p w14:paraId="29D9644E" w14:textId="77777777" w:rsidR="0002452C" w:rsidRPr="00BC0A95" w:rsidRDefault="0002452C" w:rsidP="00EE44A7">
                  <w:pPr>
                    <w:rPr>
                      <w:rFonts w:eastAsia="Calibri"/>
                      <w:sz w:val="24"/>
                      <w:szCs w:val="24"/>
                    </w:rPr>
                  </w:pPr>
                  <w:r w:rsidRPr="00BC0A95">
                    <w:rPr>
                      <w:rFonts w:eastAsia="Calibri"/>
                      <w:sz w:val="24"/>
                      <w:szCs w:val="24"/>
                    </w:rPr>
                    <w:t>Сумма НДС не облагается</w:t>
                  </w:r>
                  <w:r w:rsidRPr="00BC0A95">
                    <w:rPr>
                      <w:sz w:val="24"/>
                      <w:szCs w:val="24"/>
                    </w:rPr>
                    <w:t>, руб.</w:t>
                  </w:r>
                </w:p>
              </w:tc>
            </w:tr>
            <w:tr w:rsidR="0002452C" w:rsidRPr="00BC0A95" w14:paraId="7CD0A52A" w14:textId="77777777" w:rsidTr="00932CD8">
              <w:trPr>
                <w:trHeight w:val="438"/>
              </w:trPr>
              <w:tc>
                <w:tcPr>
                  <w:tcW w:w="446" w:type="dxa"/>
                  <w:tcBorders>
                    <w:top w:val="single" w:sz="4" w:space="0" w:color="auto"/>
                    <w:left w:val="single" w:sz="4" w:space="0" w:color="auto"/>
                    <w:bottom w:val="single" w:sz="4" w:space="0" w:color="auto"/>
                    <w:right w:val="single" w:sz="4" w:space="0" w:color="auto"/>
                  </w:tcBorders>
                  <w:shd w:val="clear" w:color="auto" w:fill="auto"/>
                  <w:hideMark/>
                </w:tcPr>
                <w:p w14:paraId="0A9EDCD2" w14:textId="77777777" w:rsidR="0002452C" w:rsidRPr="00BC0A95" w:rsidRDefault="0002452C" w:rsidP="00EE44A7">
                  <w:pPr>
                    <w:rPr>
                      <w:sz w:val="24"/>
                      <w:szCs w:val="24"/>
                    </w:rPr>
                  </w:pPr>
                  <w:r w:rsidRPr="00BC0A95">
                    <w:rPr>
                      <w:sz w:val="24"/>
                      <w:szCs w:val="24"/>
                    </w:rPr>
                    <w:t>1</w:t>
                  </w:r>
                </w:p>
              </w:tc>
              <w:tc>
                <w:tcPr>
                  <w:tcW w:w="4085" w:type="dxa"/>
                  <w:tcBorders>
                    <w:top w:val="single" w:sz="4" w:space="0" w:color="auto"/>
                    <w:left w:val="single" w:sz="4" w:space="0" w:color="auto"/>
                    <w:bottom w:val="single" w:sz="4" w:space="0" w:color="auto"/>
                    <w:right w:val="single" w:sz="4" w:space="0" w:color="auto"/>
                  </w:tcBorders>
                  <w:shd w:val="clear" w:color="auto" w:fill="auto"/>
                </w:tcPr>
                <w:p w14:paraId="0B8A2003" w14:textId="77777777" w:rsidR="0002452C" w:rsidRPr="00BC0A95" w:rsidRDefault="0002452C" w:rsidP="00EE44A7">
                  <w:pPr>
                    <w:rPr>
                      <w:sz w:val="24"/>
                      <w:szCs w:val="24"/>
                    </w:rPr>
                  </w:pPr>
                  <w:r w:rsidRPr="00BC0A95">
                    <w:rPr>
                      <w:sz w:val="24"/>
                      <w:szCs w:val="24"/>
                    </w:rPr>
                    <w:t>Реализации дополнительной профессиональной программы повышения квалификации:</w:t>
                  </w:r>
                </w:p>
                <w:p w14:paraId="4CFABDA6" w14:textId="07BB8BC5" w:rsidR="0002452C" w:rsidRPr="00BC0A95" w:rsidRDefault="00CC387D" w:rsidP="00EE44A7">
                  <w:pPr>
                    <w:rPr>
                      <w:b/>
                      <w:sz w:val="24"/>
                      <w:szCs w:val="24"/>
                    </w:rPr>
                  </w:pPr>
                  <w:r w:rsidRPr="00BC0A95">
                    <w:rPr>
                      <w:b/>
                      <w:i/>
                      <w:sz w:val="24"/>
                      <w:szCs w:val="24"/>
                    </w:rPr>
                    <w:t>«Экспертиза региональной системы оценки качества дошкольного образования Краснодарского края» 72 часа</w:t>
                  </w:r>
                </w:p>
              </w:tc>
              <w:tc>
                <w:tcPr>
                  <w:tcW w:w="2172" w:type="dxa"/>
                  <w:tcBorders>
                    <w:top w:val="single" w:sz="4" w:space="0" w:color="auto"/>
                    <w:left w:val="single" w:sz="4" w:space="0" w:color="auto"/>
                    <w:bottom w:val="single" w:sz="4" w:space="0" w:color="auto"/>
                    <w:right w:val="single" w:sz="4" w:space="0" w:color="auto"/>
                  </w:tcBorders>
                  <w:shd w:val="clear" w:color="auto" w:fill="auto"/>
                </w:tcPr>
                <w:p w14:paraId="4A4A69BD" w14:textId="1C841333" w:rsidR="0002452C" w:rsidRPr="00BC0A95" w:rsidRDefault="00A51582" w:rsidP="00CC387D">
                  <w:pPr>
                    <w:jc w:val="center"/>
                    <w:rPr>
                      <w:sz w:val="24"/>
                      <w:szCs w:val="24"/>
                    </w:rPr>
                  </w:pPr>
                  <w:r>
                    <w:rPr>
                      <w:sz w:val="24"/>
                      <w:szCs w:val="24"/>
                    </w:rPr>
                    <w:t>69</w:t>
                  </w:r>
                  <w:r w:rsidR="00CC387D" w:rsidRPr="00BC0A95">
                    <w:rPr>
                      <w:sz w:val="24"/>
                      <w:szCs w:val="24"/>
                    </w:rPr>
                    <w:t xml:space="preserve">00 </w:t>
                  </w:r>
                  <w:proofErr w:type="spellStart"/>
                  <w:r w:rsidR="00CC387D" w:rsidRPr="00BC0A95">
                    <w:rPr>
                      <w:sz w:val="24"/>
                      <w:szCs w:val="24"/>
                    </w:rPr>
                    <w:t>руб</w:t>
                  </w:r>
                  <w:proofErr w:type="spellEnd"/>
                </w:p>
              </w:tc>
              <w:tc>
                <w:tcPr>
                  <w:tcW w:w="1438" w:type="dxa"/>
                  <w:tcBorders>
                    <w:top w:val="single" w:sz="4" w:space="0" w:color="auto"/>
                    <w:left w:val="single" w:sz="4" w:space="0" w:color="auto"/>
                    <w:bottom w:val="single" w:sz="4" w:space="0" w:color="auto"/>
                    <w:right w:val="single" w:sz="4" w:space="0" w:color="auto"/>
                  </w:tcBorders>
                  <w:shd w:val="clear" w:color="auto" w:fill="auto"/>
                </w:tcPr>
                <w:p w14:paraId="23C748BC" w14:textId="11E13F88" w:rsidR="0002452C" w:rsidRPr="00BC0A95" w:rsidRDefault="00A51582" w:rsidP="00CC387D">
                  <w:pPr>
                    <w:jc w:val="center"/>
                    <w:rPr>
                      <w:rFonts w:ascii="Calibri" w:eastAsia="Calibri" w:hAnsi="Calibri"/>
                      <w:sz w:val="24"/>
                      <w:szCs w:val="24"/>
                    </w:rPr>
                  </w:pPr>
                  <w:r>
                    <w:rPr>
                      <w:rFonts w:ascii="Calibri" w:eastAsia="Calibri" w:hAnsi="Calibri"/>
                      <w:sz w:val="24"/>
                      <w:szCs w:val="24"/>
                    </w:rPr>
                    <w:t>1</w:t>
                  </w:r>
                </w:p>
              </w:tc>
              <w:tc>
                <w:tcPr>
                  <w:tcW w:w="1712" w:type="dxa"/>
                  <w:tcBorders>
                    <w:top w:val="single" w:sz="4" w:space="0" w:color="auto"/>
                    <w:left w:val="single" w:sz="4" w:space="0" w:color="auto"/>
                    <w:bottom w:val="single" w:sz="4" w:space="0" w:color="auto"/>
                    <w:right w:val="single" w:sz="4" w:space="0" w:color="auto"/>
                  </w:tcBorders>
                  <w:shd w:val="clear" w:color="auto" w:fill="auto"/>
                </w:tcPr>
                <w:p w14:paraId="2F3E1C4E" w14:textId="52EEA645" w:rsidR="0002452C" w:rsidRPr="00BC0A95" w:rsidRDefault="0002452C" w:rsidP="00EE44A7">
                  <w:pPr>
                    <w:rPr>
                      <w:sz w:val="24"/>
                      <w:szCs w:val="24"/>
                    </w:rPr>
                  </w:pPr>
                </w:p>
              </w:tc>
            </w:tr>
          </w:tbl>
          <w:p w14:paraId="6B5D2B60" w14:textId="77777777" w:rsidR="0002452C" w:rsidRPr="00BC0A95" w:rsidRDefault="0002452C" w:rsidP="00EE44A7">
            <w:pPr>
              <w:rPr>
                <w:sz w:val="24"/>
                <w:szCs w:val="24"/>
                <w:u w:val="single"/>
                <w:lang w:eastAsia="en-US"/>
              </w:rPr>
            </w:pPr>
          </w:p>
          <w:p w14:paraId="7055EA19" w14:textId="4D6CBE26" w:rsidR="0002452C" w:rsidRPr="00BC0A95" w:rsidRDefault="0002452C" w:rsidP="00EE44A7">
            <w:pPr>
              <w:ind w:left="6372"/>
              <w:rPr>
                <w:sz w:val="24"/>
                <w:szCs w:val="24"/>
              </w:rPr>
            </w:pPr>
            <w:r w:rsidRPr="00BC0A95">
              <w:rPr>
                <w:sz w:val="24"/>
                <w:szCs w:val="24"/>
              </w:rPr>
              <w:t>Итого:</w:t>
            </w:r>
            <w:r w:rsidR="00CC387D" w:rsidRPr="00BC0A95">
              <w:rPr>
                <w:sz w:val="24"/>
                <w:szCs w:val="24"/>
              </w:rPr>
              <w:t xml:space="preserve"> </w:t>
            </w:r>
          </w:p>
          <w:p w14:paraId="2B02B466" w14:textId="77777777" w:rsidR="0002452C" w:rsidRPr="00BC0A95" w:rsidRDefault="0002452C" w:rsidP="00EE44A7">
            <w:pPr>
              <w:ind w:left="6372"/>
              <w:rPr>
                <w:sz w:val="24"/>
                <w:szCs w:val="24"/>
              </w:rPr>
            </w:pPr>
            <w:r w:rsidRPr="00BC0A95">
              <w:rPr>
                <w:sz w:val="24"/>
                <w:szCs w:val="24"/>
              </w:rPr>
              <w:t>НДС не облагается</w:t>
            </w:r>
          </w:p>
          <w:p w14:paraId="21CF7583" w14:textId="77777777" w:rsidR="0002452C" w:rsidRPr="00BC0A95" w:rsidRDefault="0002452C" w:rsidP="00EE44A7">
            <w:pPr>
              <w:rPr>
                <w:sz w:val="24"/>
                <w:szCs w:val="24"/>
                <w:u w:val="single"/>
              </w:rPr>
            </w:pPr>
            <w:r w:rsidRPr="00BC0A95">
              <w:rPr>
                <w:sz w:val="24"/>
                <w:szCs w:val="24"/>
              </w:rPr>
              <w:t xml:space="preserve">Всего оказано услуг на сумму: </w:t>
            </w:r>
            <w:r w:rsidRPr="00BC0A95">
              <w:rPr>
                <w:sz w:val="24"/>
                <w:szCs w:val="24"/>
              </w:rPr>
              <w:tab/>
            </w:r>
            <w:r w:rsidRPr="00BC0A95">
              <w:rPr>
                <w:sz w:val="24"/>
                <w:szCs w:val="24"/>
                <w:u w:val="single"/>
              </w:rPr>
              <w:tab/>
            </w:r>
            <w:r w:rsidRPr="00BC0A95">
              <w:rPr>
                <w:sz w:val="24"/>
                <w:szCs w:val="24"/>
                <w:u w:val="single"/>
              </w:rPr>
              <w:tab/>
            </w:r>
            <w:r w:rsidRPr="00BC0A95">
              <w:rPr>
                <w:sz w:val="24"/>
                <w:szCs w:val="24"/>
                <w:u w:val="single"/>
              </w:rPr>
              <w:tab/>
            </w:r>
            <w:r w:rsidRPr="00BC0A95">
              <w:rPr>
                <w:sz w:val="24"/>
                <w:szCs w:val="24"/>
                <w:u w:val="single"/>
              </w:rPr>
              <w:tab/>
            </w:r>
            <w:r w:rsidRPr="00BC0A95">
              <w:rPr>
                <w:sz w:val="24"/>
                <w:szCs w:val="24"/>
                <w:u w:val="single"/>
              </w:rPr>
              <w:tab/>
            </w:r>
            <w:r w:rsidRPr="00BC0A95">
              <w:rPr>
                <w:sz w:val="24"/>
                <w:szCs w:val="24"/>
                <w:u w:val="single"/>
              </w:rPr>
              <w:tab/>
            </w:r>
            <w:r w:rsidRPr="00BC0A95">
              <w:rPr>
                <w:sz w:val="24"/>
                <w:szCs w:val="24"/>
                <w:u w:val="single"/>
              </w:rPr>
              <w:tab/>
            </w:r>
            <w:r w:rsidRPr="00BC0A95">
              <w:rPr>
                <w:sz w:val="24"/>
                <w:szCs w:val="24"/>
                <w:u w:val="single"/>
              </w:rPr>
              <w:tab/>
            </w:r>
            <w:r w:rsidRPr="00BC0A95">
              <w:rPr>
                <w:sz w:val="24"/>
                <w:szCs w:val="24"/>
                <w:u w:val="single"/>
              </w:rPr>
              <w:tab/>
            </w:r>
            <w:r w:rsidRPr="00BC0A95">
              <w:rPr>
                <w:sz w:val="24"/>
                <w:szCs w:val="24"/>
                <w:u w:val="single"/>
              </w:rPr>
              <w:tab/>
            </w:r>
            <w:r w:rsidRPr="00BC0A95">
              <w:rPr>
                <w:sz w:val="24"/>
                <w:szCs w:val="24"/>
                <w:u w:val="single"/>
              </w:rPr>
              <w:tab/>
            </w:r>
            <w:r w:rsidRPr="00BC0A95">
              <w:rPr>
                <w:sz w:val="24"/>
                <w:szCs w:val="24"/>
                <w:u w:val="single"/>
              </w:rPr>
              <w:tab/>
            </w:r>
            <w:r w:rsidRPr="00BC0A95">
              <w:rPr>
                <w:sz w:val="24"/>
                <w:szCs w:val="24"/>
                <w:u w:val="single"/>
              </w:rPr>
              <w:tab/>
            </w:r>
            <w:r w:rsidRPr="00BC0A95">
              <w:rPr>
                <w:sz w:val="24"/>
                <w:szCs w:val="24"/>
                <w:u w:val="single"/>
              </w:rPr>
              <w:tab/>
            </w:r>
            <w:r w:rsidRPr="00BC0A95">
              <w:rPr>
                <w:sz w:val="24"/>
                <w:szCs w:val="24"/>
                <w:u w:val="single"/>
              </w:rPr>
              <w:tab/>
            </w:r>
            <w:r w:rsidRPr="00BC0A95">
              <w:rPr>
                <w:sz w:val="24"/>
                <w:szCs w:val="24"/>
                <w:u w:val="single"/>
              </w:rPr>
              <w:tab/>
            </w:r>
            <w:r w:rsidRPr="00BC0A95">
              <w:rPr>
                <w:sz w:val="24"/>
                <w:szCs w:val="24"/>
                <w:u w:val="single"/>
              </w:rPr>
              <w:tab/>
            </w:r>
            <w:r w:rsidRPr="00BC0A95">
              <w:rPr>
                <w:sz w:val="24"/>
                <w:szCs w:val="24"/>
                <w:u w:val="single"/>
              </w:rPr>
              <w:tab/>
            </w:r>
            <w:r w:rsidRPr="00BC0A95">
              <w:rPr>
                <w:sz w:val="24"/>
                <w:szCs w:val="24"/>
                <w:u w:val="single"/>
              </w:rPr>
              <w:tab/>
            </w:r>
            <w:r w:rsidRPr="00BC0A95">
              <w:rPr>
                <w:sz w:val="24"/>
                <w:szCs w:val="24"/>
                <w:u w:val="single"/>
              </w:rPr>
              <w:tab/>
            </w:r>
            <w:r w:rsidRPr="00BC0A95">
              <w:rPr>
                <w:sz w:val="24"/>
                <w:szCs w:val="24"/>
                <w:u w:val="single"/>
              </w:rPr>
              <w:tab/>
            </w:r>
          </w:p>
          <w:p w14:paraId="2EDBEEDE" w14:textId="77777777" w:rsidR="0002452C" w:rsidRPr="00BC0A95" w:rsidRDefault="0002452C" w:rsidP="00EE44A7">
            <w:pPr>
              <w:jc w:val="center"/>
              <w:rPr>
                <w:sz w:val="24"/>
                <w:szCs w:val="24"/>
                <w:vertAlign w:val="superscript"/>
              </w:rPr>
            </w:pPr>
            <w:r w:rsidRPr="00BC0A95">
              <w:rPr>
                <w:sz w:val="24"/>
                <w:szCs w:val="24"/>
                <w:vertAlign w:val="superscript"/>
              </w:rPr>
              <w:t>(сумма цифрами и прописью)</w:t>
            </w:r>
          </w:p>
          <w:p w14:paraId="4667910A" w14:textId="77777777" w:rsidR="0002452C" w:rsidRPr="00BC0A95" w:rsidRDefault="0002452C" w:rsidP="00EE44A7">
            <w:pPr>
              <w:jc w:val="both"/>
              <w:rPr>
                <w:sz w:val="24"/>
                <w:szCs w:val="24"/>
              </w:rPr>
            </w:pPr>
          </w:p>
          <w:p w14:paraId="0E341709" w14:textId="77777777" w:rsidR="0002452C" w:rsidRPr="00BC0A95" w:rsidRDefault="0002452C" w:rsidP="00855052">
            <w:pPr>
              <w:jc w:val="both"/>
              <w:rPr>
                <w:sz w:val="22"/>
                <w:szCs w:val="22"/>
              </w:rPr>
            </w:pPr>
            <w:r w:rsidRPr="00BC0A95">
              <w:rPr>
                <w:sz w:val="22"/>
                <w:szCs w:val="22"/>
              </w:rPr>
              <w:t>Вышеперечисленные услуги оказаны полностью и в установленный срок. Заказчик претензий по объему, качеству и срокам оказания услуг не имеет.</w:t>
            </w:r>
          </w:p>
          <w:p w14:paraId="7F64650B" w14:textId="77777777" w:rsidR="0002452C" w:rsidRPr="00BC0A95" w:rsidRDefault="0002452C" w:rsidP="00855052">
            <w:pPr>
              <w:jc w:val="both"/>
              <w:rPr>
                <w:sz w:val="22"/>
                <w:szCs w:val="22"/>
              </w:rPr>
            </w:pPr>
          </w:p>
          <w:p w14:paraId="1CDC20ED" w14:textId="6F81C941" w:rsidR="0002452C" w:rsidRPr="00BC0A95" w:rsidRDefault="0002452C" w:rsidP="00855052">
            <w:pPr>
              <w:jc w:val="both"/>
            </w:pPr>
            <w:r w:rsidRPr="00BC0A95">
              <w:t>От исполнителя:</w:t>
            </w:r>
          </w:p>
          <w:p w14:paraId="43E7F2C6" w14:textId="04790232" w:rsidR="0002452C" w:rsidRPr="00BC0A95" w:rsidRDefault="00047F09" w:rsidP="00855052">
            <w:pPr>
              <w:ind w:left="708"/>
              <w:jc w:val="both"/>
              <w:rPr>
                <w:u w:val="single"/>
              </w:rPr>
            </w:pPr>
            <w:r>
              <w:rPr>
                <w:u w:val="single"/>
              </w:rPr>
              <w:t>Р</w:t>
            </w:r>
            <w:r w:rsidR="00B62F0E">
              <w:rPr>
                <w:u w:val="single"/>
              </w:rPr>
              <w:t>ектор</w:t>
            </w:r>
            <w:r w:rsidR="0002452C" w:rsidRPr="00BC0A95">
              <w:rPr>
                <w:u w:val="single"/>
              </w:rPr>
              <w:tab/>
            </w:r>
            <w:r w:rsidR="0002452C" w:rsidRPr="00BC0A95">
              <w:rPr>
                <w:u w:val="single"/>
              </w:rPr>
              <w:tab/>
            </w:r>
            <w:r w:rsidR="0002452C" w:rsidRPr="00BC0A95">
              <w:rPr>
                <w:u w:val="single"/>
              </w:rPr>
              <w:tab/>
              <w:t xml:space="preserve">                               </w:t>
            </w:r>
            <w:r w:rsidR="00B62F0E">
              <w:rPr>
                <w:u w:val="single"/>
              </w:rPr>
              <w:t xml:space="preserve">                                                   </w:t>
            </w:r>
            <w:r w:rsidR="0002452C" w:rsidRPr="00BC0A95">
              <w:rPr>
                <w:u w:val="single"/>
              </w:rPr>
              <w:tab/>
            </w:r>
            <w:r w:rsidR="00B62F0E">
              <w:rPr>
                <w:u w:val="single"/>
              </w:rPr>
              <w:t>/</w:t>
            </w:r>
            <w:r>
              <w:rPr>
                <w:u w:val="single"/>
              </w:rPr>
              <w:t>Т.А. Гайдук</w:t>
            </w:r>
            <w:r w:rsidR="00B62F0E">
              <w:rPr>
                <w:sz w:val="24"/>
                <w:szCs w:val="24"/>
              </w:rPr>
              <w:t>/</w:t>
            </w:r>
          </w:p>
          <w:p w14:paraId="34596521" w14:textId="77777777" w:rsidR="0002452C" w:rsidRPr="00BC0A95" w:rsidRDefault="0002452C" w:rsidP="00855052">
            <w:pPr>
              <w:jc w:val="both"/>
            </w:pPr>
            <w:r w:rsidRPr="00BC0A95">
              <w:t xml:space="preserve">                должность                                                         </w:t>
            </w:r>
            <w:proofErr w:type="gramStart"/>
            <w:r w:rsidRPr="00BC0A95">
              <w:t xml:space="preserve">   (</w:t>
            </w:r>
            <w:proofErr w:type="gramEnd"/>
            <w:r w:rsidRPr="00BC0A95">
              <w:t xml:space="preserve">подпись) </w:t>
            </w:r>
            <w:r w:rsidRPr="00BC0A95">
              <w:tab/>
            </w:r>
            <w:r w:rsidRPr="00BC0A95">
              <w:tab/>
            </w:r>
            <w:r w:rsidRPr="00BC0A95">
              <w:tab/>
              <w:t xml:space="preserve"> (расшифровка)</w:t>
            </w:r>
          </w:p>
          <w:p w14:paraId="64897C9A" w14:textId="77777777" w:rsidR="0002452C" w:rsidRPr="00BC0A95" w:rsidRDefault="0002452C" w:rsidP="00855052">
            <w:pPr>
              <w:ind w:left="2124" w:firstLine="708"/>
              <w:jc w:val="both"/>
            </w:pPr>
            <w:r w:rsidRPr="00BC0A95">
              <w:t>М.П.</w:t>
            </w:r>
          </w:p>
          <w:p w14:paraId="4248D5A8" w14:textId="22B55DD6" w:rsidR="0002452C" w:rsidRPr="00BC0A95" w:rsidRDefault="0002452C" w:rsidP="00855052">
            <w:pPr>
              <w:jc w:val="both"/>
            </w:pPr>
            <w:r w:rsidRPr="00BC0A95">
              <w:t>От заказчика:</w:t>
            </w:r>
          </w:p>
          <w:p w14:paraId="7F395B21" w14:textId="22DDA84C" w:rsidR="0002452C" w:rsidRDefault="0002452C" w:rsidP="00855052">
            <w:pPr>
              <w:jc w:val="both"/>
              <w:rPr>
                <w:sz w:val="22"/>
                <w:szCs w:val="22"/>
                <w:u w:val="single"/>
              </w:rPr>
            </w:pPr>
            <w:r w:rsidRPr="00BC0A95">
              <w:rPr>
                <w:sz w:val="22"/>
                <w:szCs w:val="22"/>
              </w:rPr>
              <w:tab/>
            </w:r>
            <w:r w:rsidRPr="00BC0A95">
              <w:rPr>
                <w:sz w:val="22"/>
                <w:szCs w:val="22"/>
                <w:u w:val="single"/>
              </w:rPr>
              <w:tab/>
            </w:r>
            <w:r w:rsidRPr="00BC0A95">
              <w:rPr>
                <w:sz w:val="22"/>
                <w:szCs w:val="22"/>
                <w:u w:val="single"/>
              </w:rPr>
              <w:tab/>
            </w:r>
            <w:r w:rsidRPr="00BC0A95">
              <w:rPr>
                <w:sz w:val="22"/>
                <w:szCs w:val="22"/>
                <w:u w:val="single"/>
              </w:rPr>
              <w:tab/>
            </w:r>
            <w:r w:rsidRPr="00BC0A95">
              <w:rPr>
                <w:sz w:val="22"/>
                <w:szCs w:val="22"/>
                <w:u w:val="single"/>
              </w:rPr>
              <w:tab/>
            </w:r>
            <w:r w:rsidRPr="00BC0A95">
              <w:rPr>
                <w:sz w:val="22"/>
                <w:szCs w:val="22"/>
                <w:u w:val="single"/>
              </w:rPr>
              <w:tab/>
            </w:r>
            <w:r w:rsidRPr="00BC0A95">
              <w:rPr>
                <w:sz w:val="22"/>
                <w:szCs w:val="22"/>
                <w:u w:val="single"/>
              </w:rPr>
              <w:tab/>
            </w:r>
            <w:r w:rsidRPr="00BC0A95">
              <w:rPr>
                <w:sz w:val="22"/>
                <w:szCs w:val="22"/>
                <w:u w:val="single"/>
              </w:rPr>
              <w:tab/>
            </w:r>
            <w:r w:rsidRPr="00BC0A95">
              <w:rPr>
                <w:sz w:val="22"/>
                <w:szCs w:val="22"/>
                <w:u w:val="single"/>
              </w:rPr>
              <w:tab/>
            </w:r>
            <w:r w:rsidRPr="00BC0A95">
              <w:rPr>
                <w:sz w:val="22"/>
                <w:szCs w:val="22"/>
                <w:u w:val="single"/>
              </w:rPr>
              <w:tab/>
            </w:r>
            <w:r w:rsidRPr="00BC0A95">
              <w:rPr>
                <w:sz w:val="22"/>
                <w:szCs w:val="22"/>
                <w:u w:val="single"/>
              </w:rPr>
              <w:tab/>
            </w:r>
            <w:r w:rsidRPr="00BC0A95">
              <w:rPr>
                <w:sz w:val="22"/>
                <w:szCs w:val="22"/>
                <w:u w:val="single"/>
              </w:rPr>
              <w:tab/>
            </w:r>
            <w:r w:rsidRPr="00BC0A95">
              <w:rPr>
                <w:sz w:val="22"/>
                <w:szCs w:val="22"/>
                <w:u w:val="single"/>
              </w:rPr>
              <w:tab/>
            </w:r>
          </w:p>
          <w:p w14:paraId="0B92387D" w14:textId="20C50107" w:rsidR="0002452C" w:rsidRPr="00A81677" w:rsidRDefault="00855052" w:rsidP="00A81677">
            <w:pPr>
              <w:ind w:firstLine="708"/>
              <w:jc w:val="center"/>
              <w:rPr>
                <w:sz w:val="22"/>
                <w:szCs w:val="22"/>
              </w:rPr>
            </w:pPr>
            <w:r>
              <w:rPr>
                <w:sz w:val="22"/>
                <w:szCs w:val="22"/>
              </w:rPr>
              <w:t xml:space="preserve"> </w:t>
            </w:r>
            <w:r w:rsidRPr="00855052">
              <w:rPr>
                <w:sz w:val="22"/>
                <w:szCs w:val="22"/>
              </w:rPr>
              <w:t xml:space="preserve">(подпись) </w:t>
            </w:r>
            <w:r w:rsidRPr="00855052">
              <w:rPr>
                <w:sz w:val="22"/>
                <w:szCs w:val="22"/>
              </w:rPr>
              <w:tab/>
            </w:r>
            <w:r w:rsidRPr="00855052">
              <w:rPr>
                <w:sz w:val="22"/>
                <w:szCs w:val="22"/>
              </w:rPr>
              <w:tab/>
            </w:r>
            <w:r w:rsidRPr="00855052">
              <w:rPr>
                <w:sz w:val="22"/>
                <w:szCs w:val="22"/>
              </w:rPr>
              <w:tab/>
              <w:t>(</w:t>
            </w:r>
            <w:proofErr w:type="gramStart"/>
            <w:r w:rsidRPr="00855052">
              <w:rPr>
                <w:sz w:val="22"/>
                <w:szCs w:val="22"/>
              </w:rPr>
              <w:t xml:space="preserve">расшифровка)   </w:t>
            </w:r>
            <w:proofErr w:type="gramEnd"/>
            <w:r w:rsidRPr="00855052">
              <w:rPr>
                <w:sz w:val="22"/>
                <w:szCs w:val="22"/>
              </w:rPr>
              <w:t xml:space="preserve">    М.П</w:t>
            </w:r>
            <w:r w:rsidR="00A81677">
              <w:rPr>
                <w:sz w:val="22"/>
                <w:szCs w:val="22"/>
              </w:rPr>
              <w:t>.</w:t>
            </w:r>
            <w:r w:rsidR="0002452C" w:rsidRPr="00BC0A95">
              <w:rPr>
                <w:sz w:val="22"/>
                <w:szCs w:val="22"/>
              </w:rPr>
              <w:tab/>
            </w:r>
            <w:r w:rsidR="0002452C" w:rsidRPr="00BC0A95">
              <w:rPr>
                <w:sz w:val="22"/>
                <w:szCs w:val="22"/>
              </w:rPr>
              <w:tab/>
            </w:r>
          </w:p>
        </w:tc>
      </w:tr>
    </w:tbl>
    <w:p w14:paraId="6364BF00" w14:textId="2BE6C2C4" w:rsidR="00895F73" w:rsidRPr="00503AB9" w:rsidRDefault="0002452C" w:rsidP="0002452C">
      <w:pPr>
        <w:rPr>
          <w:sz w:val="24"/>
          <w:szCs w:val="24"/>
        </w:rPr>
      </w:pPr>
      <w:r w:rsidRPr="00503AB9">
        <w:rPr>
          <w:sz w:val="24"/>
          <w:szCs w:val="24"/>
        </w:rPr>
        <w:lastRenderedPageBreak/>
        <w:br w:type="page"/>
      </w:r>
    </w:p>
    <w:sectPr w:rsidR="00895F73" w:rsidRPr="00503AB9" w:rsidSect="00932CD8">
      <w:headerReference w:type="even" r:id="rId7"/>
      <w:headerReference w:type="default" r:id="rId8"/>
      <w:footerReference w:type="even" r:id="rId9"/>
      <w:footerReference w:type="default" r:id="rId10"/>
      <w:headerReference w:type="first" r:id="rId11"/>
      <w:footerReference w:type="first" r:id="rId12"/>
      <w:pgSz w:w="11906" w:h="16838"/>
      <w:pgMar w:top="1134" w:right="141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EE205" w14:textId="77777777" w:rsidR="003C265D" w:rsidRDefault="003C265D" w:rsidP="006422BB">
      <w:r>
        <w:separator/>
      </w:r>
    </w:p>
  </w:endnote>
  <w:endnote w:type="continuationSeparator" w:id="0">
    <w:p w14:paraId="12ABEACE" w14:textId="77777777" w:rsidR="003C265D" w:rsidRDefault="003C265D" w:rsidP="00642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3D461" w14:textId="77777777" w:rsidR="00702EF9" w:rsidRDefault="00702EF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8059764"/>
      <w:docPartObj>
        <w:docPartGallery w:val="Page Numbers (Bottom of Page)"/>
        <w:docPartUnique/>
      </w:docPartObj>
    </w:sdtPr>
    <w:sdtEndPr/>
    <w:sdtContent>
      <w:p w14:paraId="6131431A" w14:textId="4D234EA5" w:rsidR="00702EF9" w:rsidRDefault="00702EF9">
        <w:pPr>
          <w:pStyle w:val="a8"/>
          <w:jc w:val="center"/>
        </w:pPr>
        <w:r>
          <w:fldChar w:fldCharType="begin"/>
        </w:r>
        <w:r>
          <w:instrText>PAGE   \* MERGEFORMAT</w:instrText>
        </w:r>
        <w:r>
          <w:fldChar w:fldCharType="separate"/>
        </w:r>
        <w:r w:rsidR="00316546">
          <w:rPr>
            <w:noProof/>
          </w:rPr>
          <w:t>9</w:t>
        </w:r>
        <w:r>
          <w:fldChar w:fldCharType="end"/>
        </w:r>
      </w:p>
    </w:sdtContent>
  </w:sdt>
  <w:p w14:paraId="70A637CC" w14:textId="77777777" w:rsidR="00702EF9" w:rsidRDefault="00702EF9">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FD96A" w14:textId="77777777" w:rsidR="00702EF9" w:rsidRDefault="00702EF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36D16" w14:textId="77777777" w:rsidR="003C265D" w:rsidRDefault="003C265D" w:rsidP="006422BB">
      <w:r>
        <w:separator/>
      </w:r>
    </w:p>
  </w:footnote>
  <w:footnote w:type="continuationSeparator" w:id="0">
    <w:p w14:paraId="714481D0" w14:textId="77777777" w:rsidR="003C265D" w:rsidRDefault="003C265D" w:rsidP="00642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C8C38" w14:textId="77777777" w:rsidR="00702EF9" w:rsidRDefault="00702EF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60D58" w14:textId="77777777" w:rsidR="00702EF9" w:rsidRDefault="00702EF9">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FE58E" w14:textId="77777777" w:rsidR="00702EF9" w:rsidRDefault="00702EF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807D1C"/>
    <w:multiLevelType w:val="multilevel"/>
    <w:tmpl w:val="ABF8EC1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660"/>
    <w:rsid w:val="0001344F"/>
    <w:rsid w:val="000135EA"/>
    <w:rsid w:val="0002452C"/>
    <w:rsid w:val="00047F09"/>
    <w:rsid w:val="0005625F"/>
    <w:rsid w:val="00086319"/>
    <w:rsid w:val="000F14A8"/>
    <w:rsid w:val="001309D4"/>
    <w:rsid w:val="00243646"/>
    <w:rsid w:val="002B2D6D"/>
    <w:rsid w:val="002E5381"/>
    <w:rsid w:val="002E5C68"/>
    <w:rsid w:val="00316546"/>
    <w:rsid w:val="00322831"/>
    <w:rsid w:val="003524C7"/>
    <w:rsid w:val="003C12AB"/>
    <w:rsid w:val="003C265D"/>
    <w:rsid w:val="003D40B4"/>
    <w:rsid w:val="003F25BF"/>
    <w:rsid w:val="003F4E34"/>
    <w:rsid w:val="003F7B6C"/>
    <w:rsid w:val="00443455"/>
    <w:rsid w:val="00477551"/>
    <w:rsid w:val="004A336C"/>
    <w:rsid w:val="004F01DC"/>
    <w:rsid w:val="00503AB9"/>
    <w:rsid w:val="005133E5"/>
    <w:rsid w:val="00514D66"/>
    <w:rsid w:val="00541A19"/>
    <w:rsid w:val="00560189"/>
    <w:rsid w:val="00565637"/>
    <w:rsid w:val="005D0D86"/>
    <w:rsid w:val="00606055"/>
    <w:rsid w:val="00632616"/>
    <w:rsid w:val="00633465"/>
    <w:rsid w:val="006422BB"/>
    <w:rsid w:val="006665CA"/>
    <w:rsid w:val="00702EF9"/>
    <w:rsid w:val="00727DF5"/>
    <w:rsid w:val="007328BB"/>
    <w:rsid w:val="007B4522"/>
    <w:rsid w:val="0081233E"/>
    <w:rsid w:val="0082328E"/>
    <w:rsid w:val="00855052"/>
    <w:rsid w:val="00882C94"/>
    <w:rsid w:val="008861AD"/>
    <w:rsid w:val="0088730A"/>
    <w:rsid w:val="00895F73"/>
    <w:rsid w:val="008B39F6"/>
    <w:rsid w:val="008C2C03"/>
    <w:rsid w:val="008F3C84"/>
    <w:rsid w:val="009001EC"/>
    <w:rsid w:val="00915F95"/>
    <w:rsid w:val="00932CD8"/>
    <w:rsid w:val="009E2D2A"/>
    <w:rsid w:val="00A51582"/>
    <w:rsid w:val="00A81677"/>
    <w:rsid w:val="00A85061"/>
    <w:rsid w:val="00AE16AB"/>
    <w:rsid w:val="00AE3E30"/>
    <w:rsid w:val="00B23778"/>
    <w:rsid w:val="00B52541"/>
    <w:rsid w:val="00B62F0E"/>
    <w:rsid w:val="00B922EE"/>
    <w:rsid w:val="00BC0A95"/>
    <w:rsid w:val="00BC2790"/>
    <w:rsid w:val="00BE7540"/>
    <w:rsid w:val="00C05E14"/>
    <w:rsid w:val="00C07867"/>
    <w:rsid w:val="00C77356"/>
    <w:rsid w:val="00C8563F"/>
    <w:rsid w:val="00CC387D"/>
    <w:rsid w:val="00CD5603"/>
    <w:rsid w:val="00D427A3"/>
    <w:rsid w:val="00D770CC"/>
    <w:rsid w:val="00DD6699"/>
    <w:rsid w:val="00E20F43"/>
    <w:rsid w:val="00E55BAD"/>
    <w:rsid w:val="00E75B55"/>
    <w:rsid w:val="00EA0482"/>
    <w:rsid w:val="00ED3885"/>
    <w:rsid w:val="00ED478A"/>
    <w:rsid w:val="00F37855"/>
    <w:rsid w:val="00F55B92"/>
    <w:rsid w:val="00F938CD"/>
    <w:rsid w:val="00FB2487"/>
    <w:rsid w:val="00FC6681"/>
    <w:rsid w:val="00FF46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ECAAED8"/>
  <w15:chartTrackingRefBased/>
  <w15:docId w15:val="{E019AB69-930C-45A7-B572-FDD128535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2452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02452C"/>
    <w:pPr>
      <w:spacing w:line="360" w:lineRule="auto"/>
      <w:ind w:right="-58"/>
    </w:pPr>
    <w:rPr>
      <w:sz w:val="28"/>
    </w:rPr>
  </w:style>
  <w:style w:type="character" w:customStyle="1" w:styleId="20">
    <w:name w:val="Основной текст 2 Знак"/>
    <w:basedOn w:val="a0"/>
    <w:link w:val="2"/>
    <w:rsid w:val="0002452C"/>
    <w:rPr>
      <w:rFonts w:ascii="Times New Roman" w:eastAsia="Times New Roman" w:hAnsi="Times New Roman" w:cs="Times New Roman"/>
      <w:sz w:val="28"/>
      <w:szCs w:val="20"/>
      <w:lang w:eastAsia="ru-RU"/>
    </w:rPr>
  </w:style>
  <w:style w:type="paragraph" w:styleId="a3">
    <w:name w:val="No Spacing"/>
    <w:uiPriority w:val="1"/>
    <w:qFormat/>
    <w:rsid w:val="0002452C"/>
    <w:pPr>
      <w:spacing w:after="0" w:line="240" w:lineRule="auto"/>
    </w:pPr>
    <w:rPr>
      <w:rFonts w:ascii="Times New Roman" w:eastAsia="Times New Roman" w:hAnsi="Times New Roman" w:cs="Times New Roman"/>
      <w:sz w:val="24"/>
      <w:szCs w:val="24"/>
      <w:lang w:eastAsia="ru-RU"/>
    </w:rPr>
  </w:style>
  <w:style w:type="paragraph" w:customStyle="1" w:styleId="-11">
    <w:name w:val="Цветной список - Акцент 11"/>
    <w:basedOn w:val="a"/>
    <w:uiPriority w:val="99"/>
    <w:qFormat/>
    <w:rsid w:val="0002452C"/>
    <w:pPr>
      <w:suppressAutoHyphens/>
      <w:ind w:left="708"/>
    </w:pPr>
    <w:rPr>
      <w:sz w:val="24"/>
      <w:szCs w:val="24"/>
      <w:lang w:eastAsia="ar-SA"/>
    </w:rPr>
  </w:style>
  <w:style w:type="paragraph" w:styleId="a4">
    <w:name w:val="Balloon Text"/>
    <w:basedOn w:val="a"/>
    <w:link w:val="a5"/>
    <w:uiPriority w:val="99"/>
    <w:semiHidden/>
    <w:unhideWhenUsed/>
    <w:rsid w:val="00CC387D"/>
    <w:rPr>
      <w:rFonts w:ascii="Segoe UI" w:hAnsi="Segoe UI" w:cs="Segoe UI"/>
      <w:sz w:val="18"/>
      <w:szCs w:val="18"/>
    </w:rPr>
  </w:style>
  <w:style w:type="character" w:customStyle="1" w:styleId="a5">
    <w:name w:val="Текст выноски Знак"/>
    <w:basedOn w:val="a0"/>
    <w:link w:val="a4"/>
    <w:uiPriority w:val="99"/>
    <w:semiHidden/>
    <w:rsid w:val="00CC387D"/>
    <w:rPr>
      <w:rFonts w:ascii="Segoe UI" w:eastAsia="Times New Roman" w:hAnsi="Segoe UI" w:cs="Segoe UI"/>
      <w:sz w:val="18"/>
      <w:szCs w:val="18"/>
      <w:lang w:eastAsia="ru-RU"/>
    </w:rPr>
  </w:style>
  <w:style w:type="paragraph" w:styleId="a6">
    <w:name w:val="header"/>
    <w:basedOn w:val="a"/>
    <w:link w:val="a7"/>
    <w:uiPriority w:val="99"/>
    <w:unhideWhenUsed/>
    <w:rsid w:val="006422BB"/>
    <w:pPr>
      <w:tabs>
        <w:tab w:val="center" w:pos="4677"/>
        <w:tab w:val="right" w:pos="9355"/>
      </w:tabs>
    </w:pPr>
  </w:style>
  <w:style w:type="character" w:customStyle="1" w:styleId="a7">
    <w:name w:val="Верхний колонтитул Знак"/>
    <w:basedOn w:val="a0"/>
    <w:link w:val="a6"/>
    <w:uiPriority w:val="99"/>
    <w:rsid w:val="006422BB"/>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6422BB"/>
    <w:pPr>
      <w:tabs>
        <w:tab w:val="center" w:pos="4677"/>
        <w:tab w:val="right" w:pos="9355"/>
      </w:tabs>
    </w:pPr>
  </w:style>
  <w:style w:type="character" w:customStyle="1" w:styleId="a9">
    <w:name w:val="Нижний колонтитул Знак"/>
    <w:basedOn w:val="a0"/>
    <w:link w:val="a8"/>
    <w:uiPriority w:val="99"/>
    <w:rsid w:val="006422B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575</TotalTime>
  <Pages>1</Pages>
  <Words>3362</Words>
  <Characters>19170</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А. Бошук</dc:creator>
  <cp:keywords/>
  <dc:description/>
  <cp:lastModifiedBy>Галина С. Тулупова</cp:lastModifiedBy>
  <cp:revision>60</cp:revision>
  <cp:lastPrinted>2023-05-04T10:01:00Z</cp:lastPrinted>
  <dcterms:created xsi:type="dcterms:W3CDTF">2022-10-24T06:40:00Z</dcterms:created>
  <dcterms:modified xsi:type="dcterms:W3CDTF">2023-05-04T13:30:00Z</dcterms:modified>
</cp:coreProperties>
</file>